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E82" w:rsidRPr="00B05D2B" w:rsidRDefault="00B71E82" w:rsidP="00E56955">
      <w:pPr>
        <w:jc w:val="center"/>
        <w:outlineLvl w:val="0"/>
        <w:rPr>
          <w:rFonts w:ascii="Arial" w:hAnsi="Arial" w:cs="Arial"/>
          <w:b/>
          <w:sz w:val="22"/>
          <w:szCs w:val="22"/>
          <w:lang w:val="es-CO"/>
        </w:rPr>
      </w:pPr>
    </w:p>
    <w:p w:rsidR="00E56955" w:rsidRPr="00B05D2B" w:rsidRDefault="00E56955" w:rsidP="00E56955">
      <w:pPr>
        <w:jc w:val="center"/>
        <w:outlineLvl w:val="0"/>
        <w:rPr>
          <w:rFonts w:ascii="Arial" w:hAnsi="Arial" w:cs="Arial"/>
          <w:b/>
          <w:sz w:val="22"/>
          <w:szCs w:val="22"/>
          <w:lang w:val="es-CO"/>
        </w:rPr>
      </w:pPr>
      <w:r w:rsidRPr="00B05D2B">
        <w:rPr>
          <w:rFonts w:ascii="Arial" w:hAnsi="Arial" w:cs="Arial"/>
          <w:b/>
          <w:sz w:val="22"/>
          <w:szCs w:val="22"/>
          <w:lang w:val="es-CO"/>
        </w:rPr>
        <w:t xml:space="preserve">CIRCULAR REGLAMENTARIA P - </w:t>
      </w:r>
      <w:r w:rsidR="00D7109F" w:rsidRPr="00B05D2B">
        <w:rPr>
          <w:rFonts w:ascii="Arial" w:hAnsi="Arial" w:cs="Arial"/>
          <w:b/>
          <w:sz w:val="22"/>
          <w:szCs w:val="22"/>
          <w:lang w:val="es-CO"/>
        </w:rPr>
        <w:t>2</w:t>
      </w:r>
      <w:r w:rsidR="00564F25">
        <w:rPr>
          <w:rFonts w:ascii="Arial" w:hAnsi="Arial" w:cs="Arial"/>
          <w:b/>
          <w:sz w:val="22"/>
          <w:szCs w:val="22"/>
          <w:lang w:val="es-CO"/>
        </w:rPr>
        <w:t>2</w:t>
      </w:r>
      <w:r w:rsidRPr="00B05D2B">
        <w:rPr>
          <w:rFonts w:ascii="Arial" w:hAnsi="Arial" w:cs="Arial"/>
          <w:b/>
          <w:sz w:val="22"/>
          <w:szCs w:val="22"/>
          <w:lang w:val="es-CO"/>
        </w:rPr>
        <w:t xml:space="preserve"> DE 201</w:t>
      </w:r>
      <w:r w:rsidR="00437461" w:rsidRPr="00B05D2B">
        <w:rPr>
          <w:rFonts w:ascii="Arial" w:hAnsi="Arial" w:cs="Arial"/>
          <w:b/>
          <w:sz w:val="22"/>
          <w:szCs w:val="22"/>
          <w:lang w:val="es-CO"/>
        </w:rPr>
        <w:t>3</w:t>
      </w:r>
    </w:p>
    <w:p w:rsidR="00E56955" w:rsidRPr="00B05D2B" w:rsidRDefault="00E56955" w:rsidP="00E56955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E56955" w:rsidRPr="00B05D2B" w:rsidRDefault="00E56955" w:rsidP="00E56955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E56955" w:rsidRPr="00B05D2B" w:rsidRDefault="00E56955" w:rsidP="00E56955">
      <w:pPr>
        <w:jc w:val="both"/>
        <w:rPr>
          <w:rFonts w:ascii="Arial" w:hAnsi="Arial" w:cs="Arial"/>
          <w:sz w:val="22"/>
          <w:szCs w:val="22"/>
          <w:lang w:val="es-CO"/>
        </w:rPr>
      </w:pPr>
      <w:r w:rsidRPr="00B05D2B">
        <w:rPr>
          <w:rFonts w:ascii="Arial" w:hAnsi="Arial" w:cs="Arial"/>
          <w:b/>
          <w:sz w:val="22"/>
          <w:szCs w:val="22"/>
          <w:lang w:val="es-CO"/>
        </w:rPr>
        <w:t>FECHA:</w:t>
      </w:r>
      <w:r w:rsidR="006E300E" w:rsidRPr="00B05D2B">
        <w:rPr>
          <w:rFonts w:ascii="Arial" w:hAnsi="Arial" w:cs="Arial"/>
          <w:sz w:val="22"/>
          <w:szCs w:val="22"/>
          <w:lang w:val="es-CO"/>
        </w:rPr>
        <w:tab/>
        <w:t xml:space="preserve">Bogotá D.C., </w:t>
      </w:r>
      <w:r w:rsidR="00B521C1" w:rsidRPr="00B05D2B">
        <w:rPr>
          <w:rFonts w:ascii="Arial" w:hAnsi="Arial" w:cs="Arial"/>
          <w:sz w:val="22"/>
          <w:szCs w:val="22"/>
          <w:lang w:val="es-CO"/>
        </w:rPr>
        <w:t>2</w:t>
      </w:r>
      <w:r w:rsidR="00D7109F" w:rsidRPr="00B05D2B">
        <w:rPr>
          <w:rFonts w:ascii="Arial" w:hAnsi="Arial" w:cs="Arial"/>
          <w:sz w:val="22"/>
          <w:szCs w:val="22"/>
          <w:lang w:val="es-CO"/>
        </w:rPr>
        <w:t xml:space="preserve">1 </w:t>
      </w:r>
      <w:r w:rsidR="006F5182" w:rsidRPr="00B05D2B">
        <w:rPr>
          <w:rFonts w:ascii="Arial" w:hAnsi="Arial" w:cs="Arial"/>
          <w:sz w:val="22"/>
          <w:szCs w:val="22"/>
          <w:lang w:val="es-CO"/>
        </w:rPr>
        <w:t>d</w:t>
      </w:r>
      <w:r w:rsidR="00257C42" w:rsidRPr="00B05D2B">
        <w:rPr>
          <w:rFonts w:ascii="Arial" w:hAnsi="Arial" w:cs="Arial"/>
          <w:sz w:val="22"/>
          <w:szCs w:val="22"/>
          <w:lang w:val="es-CO"/>
        </w:rPr>
        <w:t xml:space="preserve">e </w:t>
      </w:r>
      <w:r w:rsidR="00B521C1" w:rsidRPr="00B05D2B">
        <w:rPr>
          <w:rFonts w:ascii="Arial" w:hAnsi="Arial" w:cs="Arial"/>
          <w:sz w:val="22"/>
          <w:szCs w:val="22"/>
          <w:lang w:val="es-CO"/>
        </w:rPr>
        <w:t>n</w:t>
      </w:r>
      <w:r w:rsidR="00D7109F" w:rsidRPr="00B05D2B">
        <w:rPr>
          <w:rFonts w:ascii="Arial" w:hAnsi="Arial" w:cs="Arial"/>
          <w:sz w:val="22"/>
          <w:szCs w:val="22"/>
          <w:lang w:val="es-CO"/>
        </w:rPr>
        <w:t>o</w:t>
      </w:r>
      <w:r w:rsidR="00B521C1" w:rsidRPr="00B05D2B">
        <w:rPr>
          <w:rFonts w:ascii="Arial" w:hAnsi="Arial" w:cs="Arial"/>
          <w:sz w:val="22"/>
          <w:szCs w:val="22"/>
          <w:lang w:val="es-CO"/>
        </w:rPr>
        <w:t>viem</w:t>
      </w:r>
      <w:r w:rsidR="00D7109F" w:rsidRPr="00B05D2B">
        <w:rPr>
          <w:rFonts w:ascii="Arial" w:hAnsi="Arial" w:cs="Arial"/>
          <w:sz w:val="22"/>
          <w:szCs w:val="22"/>
          <w:lang w:val="es-CO"/>
        </w:rPr>
        <w:t xml:space="preserve">bre </w:t>
      </w:r>
      <w:r w:rsidRPr="00B05D2B">
        <w:rPr>
          <w:rFonts w:ascii="Arial" w:hAnsi="Arial" w:cs="Arial"/>
          <w:sz w:val="22"/>
          <w:szCs w:val="22"/>
          <w:lang w:val="es-CO"/>
        </w:rPr>
        <w:t>de 201</w:t>
      </w:r>
      <w:r w:rsidR="00257C42" w:rsidRPr="00B05D2B">
        <w:rPr>
          <w:rFonts w:ascii="Arial" w:hAnsi="Arial" w:cs="Arial"/>
          <w:sz w:val="22"/>
          <w:szCs w:val="22"/>
          <w:lang w:val="es-CO"/>
        </w:rPr>
        <w:t>3</w:t>
      </w:r>
    </w:p>
    <w:p w:rsidR="00E56955" w:rsidRPr="00B05D2B" w:rsidRDefault="00E56955" w:rsidP="00E56955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E56955" w:rsidRPr="00B05D2B" w:rsidRDefault="00E56955" w:rsidP="00E56955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E56955" w:rsidRPr="00B05D2B" w:rsidRDefault="00E56955" w:rsidP="00E56955">
      <w:pPr>
        <w:ind w:left="1410" w:hanging="1410"/>
        <w:jc w:val="both"/>
        <w:rPr>
          <w:rFonts w:ascii="Arial" w:hAnsi="Arial" w:cs="Arial"/>
          <w:sz w:val="22"/>
          <w:szCs w:val="22"/>
          <w:lang w:val="es-CO"/>
        </w:rPr>
      </w:pPr>
      <w:r w:rsidRPr="00B05D2B">
        <w:rPr>
          <w:rFonts w:ascii="Arial" w:hAnsi="Arial" w:cs="Arial"/>
          <w:b/>
          <w:sz w:val="22"/>
          <w:szCs w:val="22"/>
          <w:lang w:val="es-CO"/>
        </w:rPr>
        <w:t>PARA:</w:t>
      </w:r>
      <w:r w:rsidRPr="00B05D2B">
        <w:rPr>
          <w:rFonts w:ascii="Arial" w:hAnsi="Arial" w:cs="Arial"/>
          <w:sz w:val="22"/>
          <w:szCs w:val="22"/>
          <w:lang w:val="es-CO"/>
        </w:rPr>
        <w:tab/>
        <w:t>INTERMEDIARIOS FINANCIEROS</w:t>
      </w:r>
    </w:p>
    <w:p w:rsidR="00E56955" w:rsidRPr="00B05D2B" w:rsidRDefault="00E56955" w:rsidP="00E56955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E56955" w:rsidRPr="00B05D2B" w:rsidRDefault="00E56955" w:rsidP="00E56955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BA23AD" w:rsidRPr="00B05D2B" w:rsidRDefault="00BA23AD" w:rsidP="00BA23AD">
      <w:pPr>
        <w:ind w:left="1350" w:hanging="1350"/>
        <w:jc w:val="both"/>
        <w:rPr>
          <w:rFonts w:ascii="Arial" w:hAnsi="Arial" w:cs="Arial"/>
          <w:sz w:val="22"/>
          <w:szCs w:val="22"/>
          <w:lang w:val="es-CO"/>
        </w:rPr>
      </w:pPr>
      <w:r w:rsidRPr="00B05D2B">
        <w:rPr>
          <w:rFonts w:ascii="Arial" w:hAnsi="Arial" w:cs="Arial"/>
          <w:b/>
          <w:sz w:val="22"/>
          <w:szCs w:val="22"/>
          <w:lang w:val="es-CO"/>
        </w:rPr>
        <w:t>ASUNTO:</w:t>
      </w:r>
      <w:r w:rsidRPr="00B05D2B">
        <w:rPr>
          <w:rFonts w:ascii="Arial" w:hAnsi="Arial" w:cs="Arial"/>
          <w:b/>
          <w:sz w:val="22"/>
          <w:szCs w:val="22"/>
          <w:lang w:val="es-CO"/>
        </w:rPr>
        <w:tab/>
      </w:r>
      <w:r w:rsidRPr="00B05D2B">
        <w:rPr>
          <w:rFonts w:ascii="Arial" w:hAnsi="Arial" w:cs="Arial"/>
          <w:sz w:val="22"/>
          <w:szCs w:val="22"/>
          <w:lang w:val="es-CO"/>
        </w:rPr>
        <w:t xml:space="preserve">REAPERTURA LINEA ESPECIAL DE CREDITO DRE (AIS-2013), E INSCRIPCIONES DE PEQUEÑOS PRODUCTORES AL INCENTIVO A LA CAPITALIZACION RURAL-ICR  </w:t>
      </w:r>
      <w:r w:rsidR="00B05D2B" w:rsidRPr="00B05D2B">
        <w:rPr>
          <w:rFonts w:ascii="Arial" w:hAnsi="Arial" w:cs="Arial"/>
          <w:sz w:val="22"/>
          <w:szCs w:val="22"/>
          <w:lang w:val="es-CO"/>
        </w:rPr>
        <w:t>ORDINARIO</w:t>
      </w:r>
    </w:p>
    <w:p w:rsidR="00BA23AD" w:rsidRPr="00B05D2B" w:rsidRDefault="00BA23AD" w:rsidP="00BA23AD">
      <w:pPr>
        <w:ind w:left="1350" w:hanging="1350"/>
        <w:jc w:val="both"/>
        <w:rPr>
          <w:rFonts w:ascii="Arial" w:hAnsi="Arial" w:cs="Arial"/>
          <w:sz w:val="22"/>
          <w:szCs w:val="22"/>
          <w:lang w:val="es-CO"/>
        </w:rPr>
      </w:pPr>
    </w:p>
    <w:p w:rsidR="00BA23AD" w:rsidRPr="00B05D2B" w:rsidRDefault="00BA23AD" w:rsidP="00BA23AD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BA23AD" w:rsidRPr="00B05D2B" w:rsidRDefault="00BA23AD" w:rsidP="00BA23AD">
      <w:pPr>
        <w:jc w:val="both"/>
        <w:rPr>
          <w:rFonts w:ascii="Arial" w:hAnsi="Arial" w:cs="Arial"/>
          <w:sz w:val="22"/>
          <w:szCs w:val="22"/>
          <w:lang w:val="es-CO"/>
        </w:rPr>
      </w:pPr>
      <w:r w:rsidRPr="00B05D2B">
        <w:rPr>
          <w:rFonts w:ascii="Arial" w:hAnsi="Arial" w:cs="Arial"/>
          <w:sz w:val="22"/>
          <w:szCs w:val="22"/>
          <w:lang w:val="es-CO"/>
        </w:rPr>
        <w:t xml:space="preserve">Por medio de la presente Circular Reglamentaria se informa a los intermediarios financieros que el Ministerio de Agricultura y Desarrollo Rural ha destinado nuevos recursos para el Incentivo a la Capitalización Rural-ICR </w:t>
      </w:r>
      <w:r w:rsidR="00B05D2B" w:rsidRPr="00B05D2B">
        <w:rPr>
          <w:rFonts w:ascii="Arial" w:hAnsi="Arial" w:cs="Arial"/>
          <w:sz w:val="22"/>
          <w:szCs w:val="22"/>
          <w:lang w:val="es-CO"/>
        </w:rPr>
        <w:t xml:space="preserve">Ordinario </w:t>
      </w:r>
      <w:r w:rsidRPr="00B05D2B">
        <w:rPr>
          <w:rFonts w:ascii="Arial" w:hAnsi="Arial" w:cs="Arial"/>
          <w:sz w:val="22"/>
          <w:szCs w:val="22"/>
          <w:lang w:val="es-CO"/>
        </w:rPr>
        <w:t>para proyectos ejecutados por pequeños productores en los términos dispuestos en el Título I del Capítulo IV del Manual de Servicios de FINAGRO.</w:t>
      </w:r>
    </w:p>
    <w:p w:rsidR="00BA23AD" w:rsidRPr="00B05D2B" w:rsidRDefault="00BA23AD" w:rsidP="00BA23AD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BA23AD" w:rsidRPr="00B05D2B" w:rsidRDefault="00BA23AD" w:rsidP="00BA23AD">
      <w:pPr>
        <w:jc w:val="both"/>
        <w:rPr>
          <w:rFonts w:ascii="Arial" w:hAnsi="Arial" w:cs="Arial"/>
          <w:sz w:val="22"/>
          <w:szCs w:val="22"/>
          <w:lang w:val="es-CO"/>
        </w:rPr>
      </w:pPr>
      <w:r w:rsidRPr="00B05D2B">
        <w:rPr>
          <w:rFonts w:ascii="Arial" w:hAnsi="Arial" w:cs="Arial"/>
          <w:sz w:val="22"/>
          <w:szCs w:val="22"/>
          <w:lang w:val="es-CO"/>
        </w:rPr>
        <w:t>Igualmente adicionó recursos para financiar proyectos por la Línea Especial de Crédito con tasa subsidiada en el Marco del Programa Desarrollo Rural con Equidad – DRE (AIS 2013), para financiar proyectos que sean ejecutados por los productores y las condiciones definidos en el Título I Capítulo V del citado Manual</w:t>
      </w:r>
      <w:r w:rsidR="00B05D2B" w:rsidRPr="00B05D2B">
        <w:rPr>
          <w:rFonts w:ascii="Arial" w:hAnsi="Arial" w:cs="Arial"/>
          <w:sz w:val="22"/>
          <w:szCs w:val="22"/>
          <w:lang w:val="es-CO"/>
        </w:rPr>
        <w:t>, excluidas aquellas operaciones objeto de financiación con los recursos especiales del CONPES Lácteo</w:t>
      </w:r>
      <w:r w:rsidRPr="00B05D2B">
        <w:rPr>
          <w:rFonts w:ascii="Arial" w:hAnsi="Arial" w:cs="Arial"/>
          <w:sz w:val="22"/>
          <w:szCs w:val="22"/>
          <w:lang w:val="es-CO"/>
        </w:rPr>
        <w:t>.</w:t>
      </w:r>
    </w:p>
    <w:p w:rsidR="00BA23AD" w:rsidRPr="00B05D2B" w:rsidRDefault="00BA23AD" w:rsidP="00BA23AD">
      <w:pPr>
        <w:jc w:val="both"/>
        <w:rPr>
          <w:rFonts w:ascii="Arial" w:hAnsi="Arial" w:cs="Arial"/>
          <w:sz w:val="22"/>
          <w:szCs w:val="22"/>
          <w:lang w:val="es-CO"/>
        </w:rPr>
      </w:pPr>
      <w:r w:rsidRPr="00B05D2B">
        <w:rPr>
          <w:rFonts w:ascii="Arial" w:hAnsi="Arial" w:cs="Arial"/>
          <w:sz w:val="22"/>
          <w:szCs w:val="22"/>
          <w:lang w:val="es-CO"/>
        </w:rPr>
        <w:t xml:space="preserve"> </w:t>
      </w:r>
    </w:p>
    <w:p w:rsidR="00BA23AD" w:rsidRPr="00B05D2B" w:rsidRDefault="00BA23AD" w:rsidP="00BA23AD">
      <w:pPr>
        <w:jc w:val="both"/>
        <w:rPr>
          <w:rFonts w:ascii="Arial" w:hAnsi="Arial" w:cs="Arial"/>
          <w:sz w:val="22"/>
          <w:szCs w:val="22"/>
          <w:lang w:val="es-CO"/>
        </w:rPr>
      </w:pPr>
      <w:r w:rsidRPr="00B05D2B">
        <w:rPr>
          <w:rFonts w:ascii="Arial" w:hAnsi="Arial" w:cs="Arial"/>
          <w:sz w:val="22"/>
          <w:szCs w:val="22"/>
          <w:lang w:val="es-CO"/>
        </w:rPr>
        <w:t>En la página web de FINAGRO se informará diariamente sobre la disponibilidad de recursos tanto para el ICR como la Línea Especial de Crédito y los programas estarán vigentes hasta el agotamiento de los recursos asignados.</w:t>
      </w:r>
    </w:p>
    <w:p w:rsidR="00BA23AD" w:rsidRPr="00B05D2B" w:rsidRDefault="00BA23AD" w:rsidP="00BA23AD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BA23AD" w:rsidRPr="00B05D2B" w:rsidRDefault="00BA23AD" w:rsidP="00BA23AD">
      <w:pPr>
        <w:jc w:val="both"/>
        <w:rPr>
          <w:rFonts w:ascii="Arial" w:hAnsi="Arial" w:cs="Arial"/>
          <w:sz w:val="22"/>
          <w:szCs w:val="22"/>
          <w:lang w:val="es-CO"/>
        </w:rPr>
      </w:pPr>
      <w:r w:rsidRPr="00B05D2B">
        <w:rPr>
          <w:rFonts w:ascii="Arial" w:hAnsi="Arial" w:cs="Arial"/>
          <w:sz w:val="22"/>
          <w:szCs w:val="22"/>
          <w:lang w:val="es-CO"/>
        </w:rPr>
        <w:t xml:space="preserve">En consecuencia, </w:t>
      </w:r>
      <w:r w:rsidR="003C6D79" w:rsidRPr="00B05D2B">
        <w:rPr>
          <w:rFonts w:ascii="Arial" w:hAnsi="Arial" w:cs="Arial"/>
          <w:sz w:val="22"/>
          <w:szCs w:val="22"/>
          <w:lang w:val="es-CO"/>
        </w:rPr>
        <w:t xml:space="preserve">las operaciones que se registren </w:t>
      </w:r>
      <w:r w:rsidR="00B05D2B" w:rsidRPr="00B05D2B">
        <w:rPr>
          <w:rFonts w:ascii="Arial" w:hAnsi="Arial" w:cs="Arial"/>
          <w:sz w:val="22"/>
          <w:szCs w:val="22"/>
          <w:lang w:val="es-CO"/>
        </w:rPr>
        <w:t xml:space="preserve">o </w:t>
      </w:r>
      <w:proofErr w:type="spellStart"/>
      <w:r w:rsidR="00B05D2B" w:rsidRPr="00B05D2B">
        <w:rPr>
          <w:rFonts w:ascii="Arial" w:hAnsi="Arial" w:cs="Arial"/>
          <w:sz w:val="22"/>
          <w:szCs w:val="22"/>
          <w:lang w:val="es-CO"/>
        </w:rPr>
        <w:t>redescuenten</w:t>
      </w:r>
      <w:proofErr w:type="spellEnd"/>
      <w:r w:rsidR="00B05D2B" w:rsidRPr="00B05D2B">
        <w:rPr>
          <w:rFonts w:ascii="Arial" w:hAnsi="Arial" w:cs="Arial"/>
          <w:sz w:val="22"/>
          <w:szCs w:val="22"/>
          <w:lang w:val="es-CO"/>
        </w:rPr>
        <w:t xml:space="preserve"> </w:t>
      </w:r>
      <w:r w:rsidR="003C6D79" w:rsidRPr="00B05D2B">
        <w:rPr>
          <w:rFonts w:ascii="Arial" w:hAnsi="Arial" w:cs="Arial"/>
          <w:sz w:val="22"/>
          <w:szCs w:val="22"/>
          <w:lang w:val="es-CO"/>
        </w:rPr>
        <w:t xml:space="preserve">en FINAGRO a partir del viernes 22 de 2013 </w:t>
      </w:r>
      <w:r w:rsidRPr="00B05D2B">
        <w:rPr>
          <w:rFonts w:ascii="Arial" w:hAnsi="Arial" w:cs="Arial"/>
          <w:sz w:val="22"/>
          <w:szCs w:val="22"/>
          <w:lang w:val="es-CO"/>
        </w:rPr>
        <w:t xml:space="preserve">pueden </w:t>
      </w:r>
      <w:r w:rsidR="003C6D79" w:rsidRPr="00B05D2B">
        <w:rPr>
          <w:rFonts w:ascii="Arial" w:hAnsi="Arial" w:cs="Arial"/>
          <w:sz w:val="22"/>
          <w:szCs w:val="22"/>
          <w:lang w:val="es-CO"/>
        </w:rPr>
        <w:t xml:space="preserve">acceder a los recursos dispuestos para el ICR </w:t>
      </w:r>
      <w:r w:rsidR="00B05D2B" w:rsidRPr="00B05D2B">
        <w:rPr>
          <w:rFonts w:ascii="Arial" w:hAnsi="Arial" w:cs="Arial"/>
          <w:sz w:val="22"/>
          <w:szCs w:val="22"/>
          <w:lang w:val="es-CO"/>
        </w:rPr>
        <w:t xml:space="preserve">Ordinario </w:t>
      </w:r>
      <w:r w:rsidR="003C6D79" w:rsidRPr="00B05D2B">
        <w:rPr>
          <w:rFonts w:ascii="Arial" w:hAnsi="Arial" w:cs="Arial"/>
          <w:sz w:val="22"/>
          <w:szCs w:val="22"/>
          <w:lang w:val="es-CO"/>
        </w:rPr>
        <w:t>y la Línea Especial de Crédito.</w:t>
      </w:r>
    </w:p>
    <w:p w:rsidR="00BA23AD" w:rsidRPr="00B05D2B" w:rsidRDefault="00BA23AD" w:rsidP="00BA23AD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BA23AD" w:rsidRPr="00B05D2B" w:rsidRDefault="00BA23AD" w:rsidP="00BA23AD">
      <w:pPr>
        <w:jc w:val="both"/>
        <w:rPr>
          <w:rFonts w:ascii="Arial" w:hAnsi="Arial" w:cs="Arial"/>
          <w:sz w:val="22"/>
          <w:szCs w:val="22"/>
          <w:lang w:val="es-CO"/>
        </w:rPr>
      </w:pPr>
      <w:r w:rsidRPr="00B05D2B">
        <w:rPr>
          <w:rFonts w:ascii="Arial" w:hAnsi="Arial" w:cs="Arial"/>
          <w:sz w:val="22"/>
          <w:szCs w:val="22"/>
          <w:lang w:val="es-CO"/>
        </w:rPr>
        <w:t xml:space="preserve">Cualquier consulta sobre el particular, será atendida por la Vicepresidencia de Operaciones, la Gerencia Comercial y la Dirección de Cartera. </w:t>
      </w:r>
    </w:p>
    <w:p w:rsidR="00BA23AD" w:rsidRPr="00B05D2B" w:rsidRDefault="00BA23AD" w:rsidP="00BA23AD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B05D2B" w:rsidRDefault="00B05D2B" w:rsidP="00BA23AD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BA23AD" w:rsidRPr="00B05D2B" w:rsidRDefault="00BA23AD" w:rsidP="00BA23AD">
      <w:pPr>
        <w:jc w:val="both"/>
        <w:rPr>
          <w:rFonts w:ascii="Arial" w:hAnsi="Arial" w:cs="Arial"/>
          <w:sz w:val="22"/>
          <w:szCs w:val="22"/>
        </w:rPr>
      </w:pPr>
      <w:r w:rsidRPr="00B05D2B">
        <w:rPr>
          <w:rFonts w:ascii="Arial" w:hAnsi="Arial" w:cs="Arial"/>
          <w:sz w:val="22"/>
          <w:szCs w:val="22"/>
          <w:lang w:val="es-CO"/>
        </w:rPr>
        <w:t>Cordial saludo</w:t>
      </w:r>
    </w:p>
    <w:p w:rsidR="00BA23AD" w:rsidRPr="00B05D2B" w:rsidRDefault="00BA23AD" w:rsidP="00BA23AD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:rsidR="00BA23AD" w:rsidRDefault="00BA23AD" w:rsidP="00BA23AD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:rsidR="00B05D2B" w:rsidRPr="00B05D2B" w:rsidRDefault="00B05D2B" w:rsidP="00BA23AD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:rsidR="00BA23AD" w:rsidRPr="00B05D2B" w:rsidRDefault="00BA23AD" w:rsidP="00BA23AD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:rsidR="00BA23AD" w:rsidRPr="00B05D2B" w:rsidRDefault="00BA23AD" w:rsidP="00BA23AD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B05D2B">
        <w:rPr>
          <w:rFonts w:ascii="Arial" w:hAnsi="Arial" w:cs="Arial"/>
          <w:b/>
          <w:sz w:val="22"/>
          <w:szCs w:val="22"/>
          <w:lang w:val="es-CO"/>
        </w:rPr>
        <w:t>ANDRÉS PARIAS GARZÓN</w:t>
      </w:r>
    </w:p>
    <w:p w:rsidR="00BA23AD" w:rsidRPr="00B05D2B" w:rsidRDefault="00BA23AD" w:rsidP="00BA23AD">
      <w:pPr>
        <w:jc w:val="both"/>
        <w:rPr>
          <w:rFonts w:ascii="Arial" w:hAnsi="Arial" w:cs="Arial"/>
          <w:sz w:val="22"/>
          <w:szCs w:val="22"/>
          <w:lang w:val="es-CO"/>
        </w:rPr>
      </w:pPr>
      <w:r w:rsidRPr="00B05D2B">
        <w:rPr>
          <w:rFonts w:ascii="Arial" w:hAnsi="Arial" w:cs="Arial"/>
          <w:sz w:val="22"/>
          <w:szCs w:val="22"/>
          <w:lang w:val="es-CO"/>
        </w:rPr>
        <w:t>Representante Legal-Secretario General</w:t>
      </w:r>
    </w:p>
    <w:p w:rsidR="003E2910" w:rsidRPr="00B05D2B" w:rsidRDefault="003E2910" w:rsidP="005947A4">
      <w:pPr>
        <w:jc w:val="both"/>
        <w:rPr>
          <w:rFonts w:ascii="Arial" w:hAnsi="Arial" w:cs="Arial"/>
          <w:sz w:val="22"/>
          <w:szCs w:val="22"/>
          <w:lang w:val="es-CO"/>
        </w:rPr>
      </w:pPr>
    </w:p>
    <w:sectPr w:rsidR="003E2910" w:rsidRPr="00B05D2B" w:rsidSect="00D46EE7">
      <w:headerReference w:type="default" r:id="rId8"/>
      <w:footerReference w:type="default" r:id="rId9"/>
      <w:pgSz w:w="12242" w:h="15842" w:code="1"/>
      <w:pgMar w:top="1701" w:right="1701" w:bottom="1418" w:left="1701" w:header="720" w:footer="1134" w:gutter="0"/>
      <w:pgNumType w:start="1" w:chapStyle="1" w:chapSep="em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617" w:rsidRDefault="009F7617" w:rsidP="001312C0">
      <w:r>
        <w:separator/>
      </w:r>
    </w:p>
  </w:endnote>
  <w:endnote w:type="continuationSeparator" w:id="0">
    <w:p w:rsidR="009F7617" w:rsidRDefault="009F7617" w:rsidP="001312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C58" w:rsidRPr="004E3517" w:rsidRDefault="00757C58" w:rsidP="004E3517">
    <w:pPr>
      <w:pStyle w:val="Piedepgina"/>
      <w:jc w:val="center"/>
      <w:rPr>
        <w:rFonts w:ascii="Arial" w:hAnsi="Arial" w:cs="Arial"/>
      </w:rPr>
    </w:pPr>
    <w:r w:rsidRPr="00676B55">
      <w:rPr>
        <w:rFonts w:ascii="Arial" w:hAnsi="Arial" w:cs="Arial"/>
      </w:rPr>
      <w:t xml:space="preserve">Página </w:t>
    </w:r>
    <w:r w:rsidR="003057B5" w:rsidRPr="00676B55">
      <w:rPr>
        <w:rFonts w:ascii="Arial" w:hAnsi="Arial" w:cs="Arial"/>
      </w:rPr>
      <w:fldChar w:fldCharType="begin"/>
    </w:r>
    <w:r w:rsidRPr="00676B55">
      <w:rPr>
        <w:rFonts w:ascii="Arial" w:hAnsi="Arial" w:cs="Arial"/>
      </w:rPr>
      <w:instrText xml:space="preserve"> PAGE </w:instrText>
    </w:r>
    <w:r w:rsidR="003057B5" w:rsidRPr="00676B55">
      <w:rPr>
        <w:rFonts w:ascii="Arial" w:hAnsi="Arial" w:cs="Arial"/>
      </w:rPr>
      <w:fldChar w:fldCharType="separate"/>
    </w:r>
    <w:r w:rsidR="00564F25">
      <w:rPr>
        <w:rFonts w:ascii="Arial" w:hAnsi="Arial" w:cs="Arial"/>
        <w:noProof/>
      </w:rPr>
      <w:t>1</w:t>
    </w:r>
    <w:r w:rsidR="003057B5" w:rsidRPr="00676B55">
      <w:rPr>
        <w:rFonts w:ascii="Arial" w:hAnsi="Arial" w:cs="Arial"/>
      </w:rPr>
      <w:fldChar w:fldCharType="end"/>
    </w:r>
    <w:r w:rsidRPr="00676B55">
      <w:rPr>
        <w:rFonts w:ascii="Arial" w:hAnsi="Arial" w:cs="Arial"/>
      </w:rPr>
      <w:t xml:space="preserve"> de </w:t>
    </w:r>
    <w:r w:rsidR="003057B5" w:rsidRPr="00676B55">
      <w:rPr>
        <w:rFonts w:ascii="Arial" w:hAnsi="Arial" w:cs="Arial"/>
      </w:rPr>
      <w:fldChar w:fldCharType="begin"/>
    </w:r>
    <w:r w:rsidRPr="00676B55">
      <w:rPr>
        <w:rFonts w:ascii="Arial" w:hAnsi="Arial" w:cs="Arial"/>
      </w:rPr>
      <w:instrText xml:space="preserve"> NUMPAGES </w:instrText>
    </w:r>
    <w:r w:rsidR="003057B5" w:rsidRPr="00676B55">
      <w:rPr>
        <w:rFonts w:ascii="Arial" w:hAnsi="Arial" w:cs="Arial"/>
      </w:rPr>
      <w:fldChar w:fldCharType="separate"/>
    </w:r>
    <w:r w:rsidR="00564F25">
      <w:rPr>
        <w:rFonts w:ascii="Arial" w:hAnsi="Arial" w:cs="Arial"/>
        <w:noProof/>
      </w:rPr>
      <w:t>1</w:t>
    </w:r>
    <w:r w:rsidR="003057B5" w:rsidRPr="00676B55">
      <w:rPr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617" w:rsidRDefault="009F7617" w:rsidP="001312C0">
      <w:r>
        <w:separator/>
      </w:r>
    </w:p>
  </w:footnote>
  <w:footnote w:type="continuationSeparator" w:id="0">
    <w:p w:rsidR="009F7617" w:rsidRDefault="009F7617" w:rsidP="001312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39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000"/>
    </w:tblPr>
    <w:tblGrid>
      <w:gridCol w:w="2038"/>
      <w:gridCol w:w="5400"/>
      <w:gridCol w:w="1901"/>
    </w:tblGrid>
    <w:tr w:rsidR="00757C58" w:rsidRPr="00B1186E">
      <w:trPr>
        <w:cantSplit/>
        <w:trHeight w:val="1206"/>
        <w:jc w:val="center"/>
      </w:trPr>
      <w:tc>
        <w:tcPr>
          <w:tcW w:w="2038" w:type="dxa"/>
          <w:tcBorders>
            <w:bottom w:val="single" w:sz="18" w:space="0" w:color="auto"/>
          </w:tcBorders>
        </w:tcPr>
        <w:p w:rsidR="00757C58" w:rsidRPr="00A41A00" w:rsidRDefault="00A300D8" w:rsidP="001312C0">
          <w:pPr>
            <w:ind w:right="360"/>
            <w:jc w:val="both"/>
            <w:rPr>
              <w:b/>
            </w:rPr>
          </w:pPr>
          <w:r>
            <w:rPr>
              <w:b/>
              <w:noProof/>
              <w:lang w:val="es-CO" w:eastAsia="es-CO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71755</wp:posOffset>
                </wp:positionV>
                <wp:extent cx="914400" cy="685800"/>
                <wp:effectExtent l="1905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400" w:type="dxa"/>
          <w:tcBorders>
            <w:bottom w:val="single" w:sz="18" w:space="0" w:color="auto"/>
          </w:tcBorders>
          <w:vAlign w:val="center"/>
        </w:tcPr>
        <w:p w:rsidR="00757C58" w:rsidRPr="00B1186E" w:rsidRDefault="00757C58" w:rsidP="004E3517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B1186E">
            <w:rPr>
              <w:rFonts w:ascii="Arial" w:hAnsi="Arial" w:cs="Arial"/>
              <w:b/>
              <w:bCs/>
              <w:sz w:val="24"/>
              <w:szCs w:val="24"/>
            </w:rPr>
            <w:t>CIRCULAR</w:t>
          </w:r>
        </w:p>
      </w:tc>
      <w:tc>
        <w:tcPr>
          <w:tcW w:w="1901" w:type="dxa"/>
          <w:vAlign w:val="center"/>
        </w:tcPr>
        <w:p w:rsidR="00757C58" w:rsidRPr="00C51D6F" w:rsidRDefault="00757C58" w:rsidP="00B1186E">
          <w:pPr>
            <w:pStyle w:val="Ttulo1"/>
            <w:jc w:val="center"/>
            <w:rPr>
              <w:sz w:val="22"/>
              <w:szCs w:val="22"/>
            </w:rPr>
          </w:pPr>
        </w:p>
        <w:p w:rsidR="00757C58" w:rsidRPr="00D0038E" w:rsidRDefault="00757C58" w:rsidP="00B1186E">
          <w:pPr>
            <w:pStyle w:val="Ttulo1"/>
            <w:jc w:val="center"/>
            <w:rPr>
              <w:sz w:val="22"/>
              <w:szCs w:val="22"/>
            </w:rPr>
          </w:pPr>
          <w:r w:rsidRPr="00D0038E">
            <w:rPr>
              <w:sz w:val="22"/>
              <w:szCs w:val="22"/>
            </w:rPr>
            <w:t xml:space="preserve">P – </w:t>
          </w:r>
          <w:r w:rsidR="00D7109F">
            <w:rPr>
              <w:sz w:val="22"/>
              <w:szCs w:val="22"/>
            </w:rPr>
            <w:t>2</w:t>
          </w:r>
          <w:r w:rsidR="00564F25">
            <w:rPr>
              <w:sz w:val="22"/>
              <w:szCs w:val="22"/>
            </w:rPr>
            <w:t>2</w:t>
          </w:r>
          <w:r w:rsidRPr="00D0038E">
            <w:rPr>
              <w:sz w:val="22"/>
              <w:szCs w:val="22"/>
            </w:rPr>
            <w:t xml:space="preserve"> DE 201</w:t>
          </w:r>
          <w:r w:rsidR="00257C42" w:rsidRPr="00D0038E">
            <w:rPr>
              <w:sz w:val="22"/>
              <w:szCs w:val="22"/>
            </w:rPr>
            <w:t>3</w:t>
          </w:r>
        </w:p>
        <w:p w:rsidR="00757C58" w:rsidRPr="00C51D6F" w:rsidRDefault="00757C58" w:rsidP="007748DA">
          <w:pPr>
            <w:pStyle w:val="Ttulo1"/>
            <w:rPr>
              <w:sz w:val="22"/>
              <w:szCs w:val="22"/>
            </w:rPr>
          </w:pPr>
        </w:p>
      </w:tc>
    </w:tr>
  </w:tbl>
  <w:p w:rsidR="00757C58" w:rsidRDefault="00757C5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766A"/>
    <w:multiLevelType w:val="hybridMultilevel"/>
    <w:tmpl w:val="350EB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A344F"/>
    <w:multiLevelType w:val="hybridMultilevel"/>
    <w:tmpl w:val="FA60F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E5B54"/>
    <w:multiLevelType w:val="hybridMultilevel"/>
    <w:tmpl w:val="E2AA4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26554"/>
    <w:multiLevelType w:val="hybridMultilevel"/>
    <w:tmpl w:val="49CED4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1749CF"/>
    <w:multiLevelType w:val="hybridMultilevel"/>
    <w:tmpl w:val="AD24CA2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23F723C"/>
    <w:multiLevelType w:val="hybridMultilevel"/>
    <w:tmpl w:val="7D441BBC"/>
    <w:lvl w:ilvl="0" w:tplc="143EF2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9B4516"/>
    <w:multiLevelType w:val="hybridMultilevel"/>
    <w:tmpl w:val="ACB299AE"/>
    <w:lvl w:ilvl="0" w:tplc="116A72DA">
      <w:start w:val="1"/>
      <w:numFmt w:val="bullet"/>
      <w:lvlText w:val=""/>
      <w:lvlJc w:val="left"/>
      <w:pPr>
        <w:tabs>
          <w:tab w:val="num" w:pos="510"/>
        </w:tabs>
        <w:ind w:left="454" w:hanging="454"/>
      </w:pPr>
      <w:rPr>
        <w:rFonts w:ascii="Symbol" w:hAnsi="Symbol" w:hint="default"/>
        <w:color w:val="auto"/>
      </w:rPr>
    </w:lvl>
    <w:lvl w:ilvl="1" w:tplc="62A4A4CA">
      <w:start w:val="1"/>
      <w:numFmt w:val="bullet"/>
      <w:lvlText w:val=""/>
      <w:lvlJc w:val="left"/>
      <w:pPr>
        <w:tabs>
          <w:tab w:val="num" w:pos="1193"/>
        </w:tabs>
        <w:ind w:left="1363" w:hanging="283"/>
      </w:pPr>
      <w:rPr>
        <w:rFonts w:ascii="Wingdings" w:hAnsi="Wingdings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0969E3"/>
    <w:multiLevelType w:val="hybridMultilevel"/>
    <w:tmpl w:val="AD1EED3A"/>
    <w:lvl w:ilvl="0" w:tplc="143EF2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AA101C"/>
    <w:multiLevelType w:val="hybridMultilevel"/>
    <w:tmpl w:val="50A2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0A1B02"/>
    <w:multiLevelType w:val="hybridMultilevel"/>
    <w:tmpl w:val="276248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6346D4"/>
    <w:multiLevelType w:val="hybridMultilevel"/>
    <w:tmpl w:val="EEC8FB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82084A"/>
    <w:multiLevelType w:val="hybridMultilevel"/>
    <w:tmpl w:val="3CCE3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590864"/>
    <w:multiLevelType w:val="hybridMultilevel"/>
    <w:tmpl w:val="C1382FEC"/>
    <w:lvl w:ilvl="0" w:tplc="143EF2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5F2789C">
      <w:start w:val="1"/>
      <w:numFmt w:val="bullet"/>
      <w:lvlText w:val="-"/>
      <w:lvlJc w:val="left"/>
      <w:pPr>
        <w:tabs>
          <w:tab w:val="num" w:pos="1369"/>
        </w:tabs>
        <w:ind w:left="1369" w:hanging="289"/>
      </w:pPr>
      <w:rPr>
        <w:rFonts w:ascii="Arial" w:eastAsia="Times New Roman" w:hAnsi="Aria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5A30D3"/>
    <w:multiLevelType w:val="hybridMultilevel"/>
    <w:tmpl w:val="956CF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825B18"/>
    <w:multiLevelType w:val="hybridMultilevel"/>
    <w:tmpl w:val="D51E74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920098"/>
    <w:multiLevelType w:val="hybridMultilevel"/>
    <w:tmpl w:val="02E67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147147"/>
    <w:multiLevelType w:val="hybridMultilevel"/>
    <w:tmpl w:val="1C043D9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39A1F5E"/>
    <w:multiLevelType w:val="hybridMultilevel"/>
    <w:tmpl w:val="14F662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551847"/>
    <w:multiLevelType w:val="hybridMultilevel"/>
    <w:tmpl w:val="3B0A81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687767"/>
    <w:multiLevelType w:val="hybridMultilevel"/>
    <w:tmpl w:val="11984C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8940F6"/>
    <w:multiLevelType w:val="hybridMultilevel"/>
    <w:tmpl w:val="AC7228A4"/>
    <w:lvl w:ilvl="0" w:tplc="2BC6BD76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37535F"/>
    <w:multiLevelType w:val="hybridMultilevel"/>
    <w:tmpl w:val="F93E8562"/>
    <w:lvl w:ilvl="0" w:tplc="FFFFFFFF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51EA3BCC"/>
    <w:multiLevelType w:val="hybridMultilevel"/>
    <w:tmpl w:val="7D521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63281D"/>
    <w:multiLevelType w:val="hybridMultilevel"/>
    <w:tmpl w:val="6CC68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DC342B"/>
    <w:multiLevelType w:val="hybridMultilevel"/>
    <w:tmpl w:val="1FB0FE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FE04D2"/>
    <w:multiLevelType w:val="hybridMultilevel"/>
    <w:tmpl w:val="5D48F3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7E57C6"/>
    <w:multiLevelType w:val="hybridMultilevel"/>
    <w:tmpl w:val="453EDE92"/>
    <w:lvl w:ilvl="0" w:tplc="116A72DA">
      <w:start w:val="1"/>
      <w:numFmt w:val="bullet"/>
      <w:lvlText w:val=""/>
      <w:lvlJc w:val="left"/>
      <w:pPr>
        <w:tabs>
          <w:tab w:val="num" w:pos="510"/>
        </w:tabs>
        <w:ind w:left="454" w:hanging="454"/>
      </w:pPr>
      <w:rPr>
        <w:rFonts w:ascii="Symbol" w:hAnsi="Symbol" w:hint="default"/>
        <w:color w:val="auto"/>
      </w:rPr>
    </w:lvl>
    <w:lvl w:ilvl="1" w:tplc="F3A82F04">
      <w:start w:val="1"/>
      <w:numFmt w:val="bullet"/>
      <w:lvlText w:val="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1BB031E"/>
    <w:multiLevelType w:val="hybridMultilevel"/>
    <w:tmpl w:val="852455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1EE34DF"/>
    <w:multiLevelType w:val="hybridMultilevel"/>
    <w:tmpl w:val="EB4C4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764B24"/>
    <w:multiLevelType w:val="hybridMultilevel"/>
    <w:tmpl w:val="DF101A9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D4D6445"/>
    <w:multiLevelType w:val="hybridMultilevel"/>
    <w:tmpl w:val="CDE8B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7365A7"/>
    <w:multiLevelType w:val="hybridMultilevel"/>
    <w:tmpl w:val="CCF687EC"/>
    <w:lvl w:ilvl="0" w:tplc="2BC6BD76">
      <w:start w:val="1"/>
      <w:numFmt w:val="bullet"/>
      <w:lvlText w:val=""/>
      <w:lvlJc w:val="left"/>
      <w:pPr>
        <w:tabs>
          <w:tab w:val="num" w:pos="533"/>
        </w:tabs>
        <w:ind w:left="514" w:hanging="341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>
    <w:nsid w:val="777227A4"/>
    <w:multiLevelType w:val="hybridMultilevel"/>
    <w:tmpl w:val="FEEC3D2C"/>
    <w:lvl w:ilvl="0" w:tplc="0AD4BAEC">
      <w:start w:val="1"/>
      <w:numFmt w:val="decimal"/>
      <w:pStyle w:val="NormalAri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32"/>
  </w:num>
  <w:num w:numId="3">
    <w:abstractNumId w:val="6"/>
  </w:num>
  <w:num w:numId="4">
    <w:abstractNumId w:val="4"/>
  </w:num>
  <w:num w:numId="5">
    <w:abstractNumId w:val="12"/>
  </w:num>
  <w:num w:numId="6">
    <w:abstractNumId w:val="26"/>
  </w:num>
  <w:num w:numId="7">
    <w:abstractNumId w:val="16"/>
  </w:num>
  <w:num w:numId="8">
    <w:abstractNumId w:val="7"/>
  </w:num>
  <w:num w:numId="9">
    <w:abstractNumId w:val="31"/>
  </w:num>
  <w:num w:numId="10">
    <w:abstractNumId w:val="20"/>
  </w:num>
  <w:num w:numId="11">
    <w:abstractNumId w:val="5"/>
  </w:num>
  <w:num w:numId="12">
    <w:abstractNumId w:val="28"/>
  </w:num>
  <w:num w:numId="13">
    <w:abstractNumId w:val="8"/>
  </w:num>
  <w:num w:numId="14">
    <w:abstractNumId w:val="30"/>
  </w:num>
  <w:num w:numId="15">
    <w:abstractNumId w:val="22"/>
  </w:num>
  <w:num w:numId="16">
    <w:abstractNumId w:val="2"/>
  </w:num>
  <w:num w:numId="17">
    <w:abstractNumId w:val="29"/>
  </w:num>
  <w:num w:numId="18">
    <w:abstractNumId w:val="13"/>
  </w:num>
  <w:num w:numId="19">
    <w:abstractNumId w:val="1"/>
  </w:num>
  <w:num w:numId="20">
    <w:abstractNumId w:val="11"/>
  </w:num>
  <w:num w:numId="21">
    <w:abstractNumId w:val="15"/>
  </w:num>
  <w:num w:numId="22">
    <w:abstractNumId w:val="0"/>
  </w:num>
  <w:num w:numId="23">
    <w:abstractNumId w:val="27"/>
  </w:num>
  <w:num w:numId="24">
    <w:abstractNumId w:val="23"/>
  </w:num>
  <w:num w:numId="25">
    <w:abstractNumId w:val="23"/>
  </w:num>
  <w:num w:numId="26">
    <w:abstractNumId w:val="10"/>
  </w:num>
  <w:num w:numId="27">
    <w:abstractNumId w:val="25"/>
  </w:num>
  <w:num w:numId="28">
    <w:abstractNumId w:val="3"/>
  </w:num>
  <w:num w:numId="29">
    <w:abstractNumId w:val="17"/>
  </w:num>
  <w:num w:numId="30">
    <w:abstractNumId w:val="9"/>
  </w:num>
  <w:num w:numId="31">
    <w:abstractNumId w:val="18"/>
  </w:num>
  <w:num w:numId="32">
    <w:abstractNumId w:val="19"/>
  </w:num>
  <w:num w:numId="33">
    <w:abstractNumId w:val="14"/>
  </w:num>
  <w:num w:numId="34">
    <w:abstractNumId w:val="2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20834"/>
  </w:hdrShapeDefaults>
  <w:footnotePr>
    <w:footnote w:id="-1"/>
    <w:footnote w:id="0"/>
  </w:footnotePr>
  <w:endnotePr>
    <w:endnote w:id="-1"/>
    <w:endnote w:id="0"/>
  </w:endnotePr>
  <w:compat/>
  <w:rsids>
    <w:rsidRoot w:val="00203A9A"/>
    <w:rsid w:val="000011D8"/>
    <w:rsid w:val="00001373"/>
    <w:rsid w:val="00004033"/>
    <w:rsid w:val="000100FD"/>
    <w:rsid w:val="00011E03"/>
    <w:rsid w:val="00012330"/>
    <w:rsid w:val="00013BBE"/>
    <w:rsid w:val="00014044"/>
    <w:rsid w:val="000162B9"/>
    <w:rsid w:val="00016A9F"/>
    <w:rsid w:val="00017F45"/>
    <w:rsid w:val="0002095E"/>
    <w:rsid w:val="0002200E"/>
    <w:rsid w:val="00024B36"/>
    <w:rsid w:val="00026DD3"/>
    <w:rsid w:val="00032E87"/>
    <w:rsid w:val="0003316F"/>
    <w:rsid w:val="00033FFC"/>
    <w:rsid w:val="0003603E"/>
    <w:rsid w:val="000369BA"/>
    <w:rsid w:val="00037489"/>
    <w:rsid w:val="00040BB3"/>
    <w:rsid w:val="00041EE8"/>
    <w:rsid w:val="00046572"/>
    <w:rsid w:val="000504F0"/>
    <w:rsid w:val="00050AB5"/>
    <w:rsid w:val="000579D2"/>
    <w:rsid w:val="00057B4F"/>
    <w:rsid w:val="00061559"/>
    <w:rsid w:val="000620A5"/>
    <w:rsid w:val="00062B9A"/>
    <w:rsid w:val="0006438D"/>
    <w:rsid w:val="000645E8"/>
    <w:rsid w:val="0006599F"/>
    <w:rsid w:val="00070C7A"/>
    <w:rsid w:val="000710CF"/>
    <w:rsid w:val="000713BD"/>
    <w:rsid w:val="00072F94"/>
    <w:rsid w:val="000737CA"/>
    <w:rsid w:val="00073DDB"/>
    <w:rsid w:val="000742BD"/>
    <w:rsid w:val="00074EEC"/>
    <w:rsid w:val="00076CEF"/>
    <w:rsid w:val="00077C8C"/>
    <w:rsid w:val="00077F35"/>
    <w:rsid w:val="000804A0"/>
    <w:rsid w:val="00080846"/>
    <w:rsid w:val="0008121E"/>
    <w:rsid w:val="00081409"/>
    <w:rsid w:val="00083F2A"/>
    <w:rsid w:val="000842C8"/>
    <w:rsid w:val="00085B77"/>
    <w:rsid w:val="000860DF"/>
    <w:rsid w:val="00087AFD"/>
    <w:rsid w:val="00090AFF"/>
    <w:rsid w:val="00091EB9"/>
    <w:rsid w:val="00095B5B"/>
    <w:rsid w:val="0009641E"/>
    <w:rsid w:val="00097F41"/>
    <w:rsid w:val="000A1DE3"/>
    <w:rsid w:val="000A1E11"/>
    <w:rsid w:val="000A384B"/>
    <w:rsid w:val="000A4AE2"/>
    <w:rsid w:val="000A4EE7"/>
    <w:rsid w:val="000A515D"/>
    <w:rsid w:val="000A5BA2"/>
    <w:rsid w:val="000A5EF4"/>
    <w:rsid w:val="000B00D7"/>
    <w:rsid w:val="000B01FA"/>
    <w:rsid w:val="000B47BE"/>
    <w:rsid w:val="000B5F5B"/>
    <w:rsid w:val="000B6AB9"/>
    <w:rsid w:val="000B6D82"/>
    <w:rsid w:val="000B7F27"/>
    <w:rsid w:val="000C43BE"/>
    <w:rsid w:val="000C63F1"/>
    <w:rsid w:val="000D6979"/>
    <w:rsid w:val="000E14AC"/>
    <w:rsid w:val="000E258B"/>
    <w:rsid w:val="000E41ED"/>
    <w:rsid w:val="000E5FF5"/>
    <w:rsid w:val="000E70B5"/>
    <w:rsid w:val="000F10E7"/>
    <w:rsid w:val="000F1D8F"/>
    <w:rsid w:val="000F1E26"/>
    <w:rsid w:val="000F4AAC"/>
    <w:rsid w:val="000F5CD9"/>
    <w:rsid w:val="000F5DA3"/>
    <w:rsid w:val="000F6454"/>
    <w:rsid w:val="00100409"/>
    <w:rsid w:val="00101658"/>
    <w:rsid w:val="001025CF"/>
    <w:rsid w:val="00103B80"/>
    <w:rsid w:val="001053CE"/>
    <w:rsid w:val="00105B81"/>
    <w:rsid w:val="0010639A"/>
    <w:rsid w:val="00110388"/>
    <w:rsid w:val="00115A42"/>
    <w:rsid w:val="00116DB9"/>
    <w:rsid w:val="00117B7F"/>
    <w:rsid w:val="00122F79"/>
    <w:rsid w:val="001236DF"/>
    <w:rsid w:val="001312C0"/>
    <w:rsid w:val="00131403"/>
    <w:rsid w:val="00132760"/>
    <w:rsid w:val="0013350B"/>
    <w:rsid w:val="00135562"/>
    <w:rsid w:val="001368B9"/>
    <w:rsid w:val="00136EC7"/>
    <w:rsid w:val="00140B9E"/>
    <w:rsid w:val="001423C4"/>
    <w:rsid w:val="00142B1E"/>
    <w:rsid w:val="00143637"/>
    <w:rsid w:val="001464EA"/>
    <w:rsid w:val="00147AFA"/>
    <w:rsid w:val="00150A3C"/>
    <w:rsid w:val="00150A4A"/>
    <w:rsid w:val="00151CE8"/>
    <w:rsid w:val="00152B64"/>
    <w:rsid w:val="00154943"/>
    <w:rsid w:val="00155169"/>
    <w:rsid w:val="001556A5"/>
    <w:rsid w:val="00156771"/>
    <w:rsid w:val="00162D72"/>
    <w:rsid w:val="00162F69"/>
    <w:rsid w:val="00163528"/>
    <w:rsid w:val="00164C4C"/>
    <w:rsid w:val="00166F27"/>
    <w:rsid w:val="001718BE"/>
    <w:rsid w:val="00172019"/>
    <w:rsid w:val="00180B87"/>
    <w:rsid w:val="00182413"/>
    <w:rsid w:val="001876C6"/>
    <w:rsid w:val="00193562"/>
    <w:rsid w:val="001936FF"/>
    <w:rsid w:val="001977F2"/>
    <w:rsid w:val="001A2286"/>
    <w:rsid w:val="001A2F50"/>
    <w:rsid w:val="001A3D0D"/>
    <w:rsid w:val="001A6C1E"/>
    <w:rsid w:val="001B5EBA"/>
    <w:rsid w:val="001B6B61"/>
    <w:rsid w:val="001B746C"/>
    <w:rsid w:val="001B789C"/>
    <w:rsid w:val="001C01B4"/>
    <w:rsid w:val="001C3B0B"/>
    <w:rsid w:val="001C5258"/>
    <w:rsid w:val="001C57D4"/>
    <w:rsid w:val="001C7986"/>
    <w:rsid w:val="001C7F01"/>
    <w:rsid w:val="001D0CB4"/>
    <w:rsid w:val="001D366C"/>
    <w:rsid w:val="001D4EA2"/>
    <w:rsid w:val="001D5E50"/>
    <w:rsid w:val="001D70AB"/>
    <w:rsid w:val="001D7586"/>
    <w:rsid w:val="001D7A33"/>
    <w:rsid w:val="001E403C"/>
    <w:rsid w:val="001E4181"/>
    <w:rsid w:val="001E488D"/>
    <w:rsid w:val="001E60C0"/>
    <w:rsid w:val="001E6CA0"/>
    <w:rsid w:val="001E7AE5"/>
    <w:rsid w:val="001F08D0"/>
    <w:rsid w:val="001F186F"/>
    <w:rsid w:val="001F5423"/>
    <w:rsid w:val="001F5545"/>
    <w:rsid w:val="001F6E06"/>
    <w:rsid w:val="00201D4D"/>
    <w:rsid w:val="00201E2A"/>
    <w:rsid w:val="00203A9A"/>
    <w:rsid w:val="00203FAA"/>
    <w:rsid w:val="00205963"/>
    <w:rsid w:val="00206181"/>
    <w:rsid w:val="00206C9E"/>
    <w:rsid w:val="00207172"/>
    <w:rsid w:val="002105DF"/>
    <w:rsid w:val="00216404"/>
    <w:rsid w:val="0021716B"/>
    <w:rsid w:val="00221939"/>
    <w:rsid w:val="00223724"/>
    <w:rsid w:val="00224547"/>
    <w:rsid w:val="00224E4A"/>
    <w:rsid w:val="002310B0"/>
    <w:rsid w:val="0023179A"/>
    <w:rsid w:val="00232552"/>
    <w:rsid w:val="00232FEB"/>
    <w:rsid w:val="00233F16"/>
    <w:rsid w:val="00234083"/>
    <w:rsid w:val="002347FD"/>
    <w:rsid w:val="00235A68"/>
    <w:rsid w:val="00236C05"/>
    <w:rsid w:val="0024087B"/>
    <w:rsid w:val="00240D8E"/>
    <w:rsid w:val="0024115A"/>
    <w:rsid w:val="0024117F"/>
    <w:rsid w:val="002429B2"/>
    <w:rsid w:val="00242B77"/>
    <w:rsid w:val="00244146"/>
    <w:rsid w:val="00244B9C"/>
    <w:rsid w:val="00246B0D"/>
    <w:rsid w:val="0025103A"/>
    <w:rsid w:val="00251765"/>
    <w:rsid w:val="002534A7"/>
    <w:rsid w:val="002535E1"/>
    <w:rsid w:val="00254BA6"/>
    <w:rsid w:val="0025536C"/>
    <w:rsid w:val="00256BB7"/>
    <w:rsid w:val="0025703F"/>
    <w:rsid w:val="002570C1"/>
    <w:rsid w:val="00257C42"/>
    <w:rsid w:val="002614E0"/>
    <w:rsid w:val="002617B8"/>
    <w:rsid w:val="00270182"/>
    <w:rsid w:val="002705A6"/>
    <w:rsid w:val="0027209C"/>
    <w:rsid w:val="00273D25"/>
    <w:rsid w:val="00274921"/>
    <w:rsid w:val="0027786F"/>
    <w:rsid w:val="00277A69"/>
    <w:rsid w:val="0028167A"/>
    <w:rsid w:val="00282531"/>
    <w:rsid w:val="00283497"/>
    <w:rsid w:val="00284C7D"/>
    <w:rsid w:val="002853CE"/>
    <w:rsid w:val="0028706B"/>
    <w:rsid w:val="00291E40"/>
    <w:rsid w:val="00294BB3"/>
    <w:rsid w:val="00296968"/>
    <w:rsid w:val="00296A16"/>
    <w:rsid w:val="002A06D6"/>
    <w:rsid w:val="002A5305"/>
    <w:rsid w:val="002A550C"/>
    <w:rsid w:val="002B727D"/>
    <w:rsid w:val="002C0FDF"/>
    <w:rsid w:val="002C18C3"/>
    <w:rsid w:val="002C3802"/>
    <w:rsid w:val="002C6306"/>
    <w:rsid w:val="002C7E82"/>
    <w:rsid w:val="002D0047"/>
    <w:rsid w:val="002D339D"/>
    <w:rsid w:val="002D3584"/>
    <w:rsid w:val="002D3722"/>
    <w:rsid w:val="002E0952"/>
    <w:rsid w:val="002E0D61"/>
    <w:rsid w:val="002E0E1D"/>
    <w:rsid w:val="002E4380"/>
    <w:rsid w:val="002E5578"/>
    <w:rsid w:val="002E562C"/>
    <w:rsid w:val="002F0FD6"/>
    <w:rsid w:val="002F49B8"/>
    <w:rsid w:val="002F4F91"/>
    <w:rsid w:val="002F575F"/>
    <w:rsid w:val="00300242"/>
    <w:rsid w:val="0030097B"/>
    <w:rsid w:val="00301A97"/>
    <w:rsid w:val="00301DAC"/>
    <w:rsid w:val="003048CF"/>
    <w:rsid w:val="00304C44"/>
    <w:rsid w:val="003057B5"/>
    <w:rsid w:val="003058E2"/>
    <w:rsid w:val="003059DE"/>
    <w:rsid w:val="00306449"/>
    <w:rsid w:val="00311209"/>
    <w:rsid w:val="003149FE"/>
    <w:rsid w:val="00314A49"/>
    <w:rsid w:val="003152D8"/>
    <w:rsid w:val="00315773"/>
    <w:rsid w:val="0032040B"/>
    <w:rsid w:val="00320BE1"/>
    <w:rsid w:val="00321A30"/>
    <w:rsid w:val="00322A00"/>
    <w:rsid w:val="003232E8"/>
    <w:rsid w:val="003237E3"/>
    <w:rsid w:val="0032433A"/>
    <w:rsid w:val="0032477B"/>
    <w:rsid w:val="003272FB"/>
    <w:rsid w:val="00330A13"/>
    <w:rsid w:val="00330FF1"/>
    <w:rsid w:val="003349EE"/>
    <w:rsid w:val="00335257"/>
    <w:rsid w:val="00336969"/>
    <w:rsid w:val="003369A6"/>
    <w:rsid w:val="00336EB2"/>
    <w:rsid w:val="00345C61"/>
    <w:rsid w:val="00346F09"/>
    <w:rsid w:val="00347E9B"/>
    <w:rsid w:val="003502C5"/>
    <w:rsid w:val="003516BF"/>
    <w:rsid w:val="003524EE"/>
    <w:rsid w:val="003537A6"/>
    <w:rsid w:val="00354894"/>
    <w:rsid w:val="00355C64"/>
    <w:rsid w:val="00355E58"/>
    <w:rsid w:val="00361058"/>
    <w:rsid w:val="0036235B"/>
    <w:rsid w:val="00362864"/>
    <w:rsid w:val="00364009"/>
    <w:rsid w:val="00364CB4"/>
    <w:rsid w:val="00367B5F"/>
    <w:rsid w:val="00367F82"/>
    <w:rsid w:val="00370AE1"/>
    <w:rsid w:val="0037106F"/>
    <w:rsid w:val="00371095"/>
    <w:rsid w:val="00372A42"/>
    <w:rsid w:val="00372F2D"/>
    <w:rsid w:val="0037383E"/>
    <w:rsid w:val="00376D82"/>
    <w:rsid w:val="00385E15"/>
    <w:rsid w:val="00386D69"/>
    <w:rsid w:val="00387C25"/>
    <w:rsid w:val="003902FC"/>
    <w:rsid w:val="003948E3"/>
    <w:rsid w:val="0039545F"/>
    <w:rsid w:val="003954B4"/>
    <w:rsid w:val="003971C6"/>
    <w:rsid w:val="003977A3"/>
    <w:rsid w:val="003A33A4"/>
    <w:rsid w:val="003A61BE"/>
    <w:rsid w:val="003A6BE9"/>
    <w:rsid w:val="003A76A8"/>
    <w:rsid w:val="003B2430"/>
    <w:rsid w:val="003B432E"/>
    <w:rsid w:val="003B5443"/>
    <w:rsid w:val="003B741F"/>
    <w:rsid w:val="003B7C3F"/>
    <w:rsid w:val="003C0355"/>
    <w:rsid w:val="003C3F2D"/>
    <w:rsid w:val="003C40B9"/>
    <w:rsid w:val="003C4118"/>
    <w:rsid w:val="003C603B"/>
    <w:rsid w:val="003C6D79"/>
    <w:rsid w:val="003C7F89"/>
    <w:rsid w:val="003D2156"/>
    <w:rsid w:val="003D2D12"/>
    <w:rsid w:val="003D3674"/>
    <w:rsid w:val="003D3746"/>
    <w:rsid w:val="003D54C6"/>
    <w:rsid w:val="003D65F8"/>
    <w:rsid w:val="003D790E"/>
    <w:rsid w:val="003E2398"/>
    <w:rsid w:val="003E2910"/>
    <w:rsid w:val="003E2E5E"/>
    <w:rsid w:val="003E5AFE"/>
    <w:rsid w:val="003F4AAF"/>
    <w:rsid w:val="003F4AC9"/>
    <w:rsid w:val="003F706D"/>
    <w:rsid w:val="0040485F"/>
    <w:rsid w:val="0040674A"/>
    <w:rsid w:val="00407326"/>
    <w:rsid w:val="00407B94"/>
    <w:rsid w:val="00412857"/>
    <w:rsid w:val="00412F6D"/>
    <w:rsid w:val="00415529"/>
    <w:rsid w:val="00416968"/>
    <w:rsid w:val="00416E46"/>
    <w:rsid w:val="00417B8F"/>
    <w:rsid w:val="00423AEF"/>
    <w:rsid w:val="0042424B"/>
    <w:rsid w:val="004244BD"/>
    <w:rsid w:val="00427B98"/>
    <w:rsid w:val="00430599"/>
    <w:rsid w:val="00431466"/>
    <w:rsid w:val="00432DB2"/>
    <w:rsid w:val="00433091"/>
    <w:rsid w:val="00435E01"/>
    <w:rsid w:val="00437461"/>
    <w:rsid w:val="00437B0F"/>
    <w:rsid w:val="00437DBA"/>
    <w:rsid w:val="00444CC0"/>
    <w:rsid w:val="0044508E"/>
    <w:rsid w:val="00447804"/>
    <w:rsid w:val="00451749"/>
    <w:rsid w:val="00452049"/>
    <w:rsid w:val="00454A93"/>
    <w:rsid w:val="004575CC"/>
    <w:rsid w:val="00462BAD"/>
    <w:rsid w:val="00464B36"/>
    <w:rsid w:val="00465252"/>
    <w:rsid w:val="0047021D"/>
    <w:rsid w:val="00471F5A"/>
    <w:rsid w:val="00476043"/>
    <w:rsid w:val="00476E61"/>
    <w:rsid w:val="00477DAA"/>
    <w:rsid w:val="004801B3"/>
    <w:rsid w:val="00480A10"/>
    <w:rsid w:val="00481E75"/>
    <w:rsid w:val="0048334E"/>
    <w:rsid w:val="0048420A"/>
    <w:rsid w:val="004863D7"/>
    <w:rsid w:val="0048665B"/>
    <w:rsid w:val="00487626"/>
    <w:rsid w:val="004906D0"/>
    <w:rsid w:val="00492056"/>
    <w:rsid w:val="004947FF"/>
    <w:rsid w:val="004961FA"/>
    <w:rsid w:val="004A011C"/>
    <w:rsid w:val="004A18C9"/>
    <w:rsid w:val="004A2556"/>
    <w:rsid w:val="004A3A32"/>
    <w:rsid w:val="004A4C6C"/>
    <w:rsid w:val="004A57EC"/>
    <w:rsid w:val="004A60FD"/>
    <w:rsid w:val="004A64BC"/>
    <w:rsid w:val="004B01A8"/>
    <w:rsid w:val="004B4DCB"/>
    <w:rsid w:val="004B5D72"/>
    <w:rsid w:val="004B6E6B"/>
    <w:rsid w:val="004C3A50"/>
    <w:rsid w:val="004C3CA7"/>
    <w:rsid w:val="004C56D3"/>
    <w:rsid w:val="004C64C0"/>
    <w:rsid w:val="004D0960"/>
    <w:rsid w:val="004D3871"/>
    <w:rsid w:val="004D6378"/>
    <w:rsid w:val="004D730F"/>
    <w:rsid w:val="004D7E50"/>
    <w:rsid w:val="004E1E7A"/>
    <w:rsid w:val="004E3517"/>
    <w:rsid w:val="004E51A5"/>
    <w:rsid w:val="004E5D83"/>
    <w:rsid w:val="004E75EE"/>
    <w:rsid w:val="004E7ADB"/>
    <w:rsid w:val="004E7D9A"/>
    <w:rsid w:val="004F0A21"/>
    <w:rsid w:val="004F33B1"/>
    <w:rsid w:val="004F6F60"/>
    <w:rsid w:val="004F7216"/>
    <w:rsid w:val="00503312"/>
    <w:rsid w:val="0050782A"/>
    <w:rsid w:val="0050788C"/>
    <w:rsid w:val="00507B63"/>
    <w:rsid w:val="00510A66"/>
    <w:rsid w:val="00510C6D"/>
    <w:rsid w:val="005127F3"/>
    <w:rsid w:val="00512C28"/>
    <w:rsid w:val="00513149"/>
    <w:rsid w:val="00514C20"/>
    <w:rsid w:val="0051578D"/>
    <w:rsid w:val="00515BA5"/>
    <w:rsid w:val="00516B22"/>
    <w:rsid w:val="00516FA4"/>
    <w:rsid w:val="00517404"/>
    <w:rsid w:val="00522682"/>
    <w:rsid w:val="0052292A"/>
    <w:rsid w:val="005272C7"/>
    <w:rsid w:val="005279E5"/>
    <w:rsid w:val="005316B0"/>
    <w:rsid w:val="005322D3"/>
    <w:rsid w:val="00533E17"/>
    <w:rsid w:val="005341DC"/>
    <w:rsid w:val="00535F4C"/>
    <w:rsid w:val="00536F16"/>
    <w:rsid w:val="00544C92"/>
    <w:rsid w:val="005472EB"/>
    <w:rsid w:val="00547AE7"/>
    <w:rsid w:val="005511BB"/>
    <w:rsid w:val="00551E49"/>
    <w:rsid w:val="00552955"/>
    <w:rsid w:val="00554334"/>
    <w:rsid w:val="0055586B"/>
    <w:rsid w:val="00556CDD"/>
    <w:rsid w:val="005578C6"/>
    <w:rsid w:val="0055791A"/>
    <w:rsid w:val="005621BA"/>
    <w:rsid w:val="00562807"/>
    <w:rsid w:val="00562B47"/>
    <w:rsid w:val="005648A3"/>
    <w:rsid w:val="00564F25"/>
    <w:rsid w:val="00566835"/>
    <w:rsid w:val="005674A4"/>
    <w:rsid w:val="005700CC"/>
    <w:rsid w:val="0057072E"/>
    <w:rsid w:val="00570DF7"/>
    <w:rsid w:val="005712D2"/>
    <w:rsid w:val="00571E64"/>
    <w:rsid w:val="00575F9C"/>
    <w:rsid w:val="00584560"/>
    <w:rsid w:val="00584DCB"/>
    <w:rsid w:val="00584F8B"/>
    <w:rsid w:val="005869D6"/>
    <w:rsid w:val="005904B7"/>
    <w:rsid w:val="0059111C"/>
    <w:rsid w:val="00591F57"/>
    <w:rsid w:val="005947A4"/>
    <w:rsid w:val="00594903"/>
    <w:rsid w:val="00596C59"/>
    <w:rsid w:val="00597237"/>
    <w:rsid w:val="0059792E"/>
    <w:rsid w:val="005A06F8"/>
    <w:rsid w:val="005A27D7"/>
    <w:rsid w:val="005A46F2"/>
    <w:rsid w:val="005B19EA"/>
    <w:rsid w:val="005B1A06"/>
    <w:rsid w:val="005B1ADB"/>
    <w:rsid w:val="005B2BDA"/>
    <w:rsid w:val="005B4D09"/>
    <w:rsid w:val="005B51BB"/>
    <w:rsid w:val="005B61A5"/>
    <w:rsid w:val="005B66D1"/>
    <w:rsid w:val="005B6EC9"/>
    <w:rsid w:val="005B780C"/>
    <w:rsid w:val="005C067E"/>
    <w:rsid w:val="005C0CAC"/>
    <w:rsid w:val="005C0F02"/>
    <w:rsid w:val="005C1498"/>
    <w:rsid w:val="005C3017"/>
    <w:rsid w:val="005C38BA"/>
    <w:rsid w:val="005C3CCF"/>
    <w:rsid w:val="005C51D7"/>
    <w:rsid w:val="005D03D9"/>
    <w:rsid w:val="005D099F"/>
    <w:rsid w:val="005D4029"/>
    <w:rsid w:val="005D5D39"/>
    <w:rsid w:val="005D70BA"/>
    <w:rsid w:val="005D74E7"/>
    <w:rsid w:val="005D79DA"/>
    <w:rsid w:val="005D7FC6"/>
    <w:rsid w:val="005E0795"/>
    <w:rsid w:val="005E410B"/>
    <w:rsid w:val="005E5C5C"/>
    <w:rsid w:val="005E5CD0"/>
    <w:rsid w:val="005E6BB7"/>
    <w:rsid w:val="005E7C41"/>
    <w:rsid w:val="005F0442"/>
    <w:rsid w:val="005F16A1"/>
    <w:rsid w:val="005F27C6"/>
    <w:rsid w:val="005F3EF7"/>
    <w:rsid w:val="005F445F"/>
    <w:rsid w:val="005F50C6"/>
    <w:rsid w:val="005F73DC"/>
    <w:rsid w:val="005F7C1E"/>
    <w:rsid w:val="00601968"/>
    <w:rsid w:val="006034EA"/>
    <w:rsid w:val="0060391E"/>
    <w:rsid w:val="00605E3B"/>
    <w:rsid w:val="00606753"/>
    <w:rsid w:val="00611647"/>
    <w:rsid w:val="00613C4E"/>
    <w:rsid w:val="00613E17"/>
    <w:rsid w:val="006152E4"/>
    <w:rsid w:val="0061612E"/>
    <w:rsid w:val="0061654F"/>
    <w:rsid w:val="006165D1"/>
    <w:rsid w:val="0061734B"/>
    <w:rsid w:val="006200B4"/>
    <w:rsid w:val="00620442"/>
    <w:rsid w:val="00621913"/>
    <w:rsid w:val="00621AB1"/>
    <w:rsid w:val="00624B35"/>
    <w:rsid w:val="006273D4"/>
    <w:rsid w:val="00627D11"/>
    <w:rsid w:val="006320A2"/>
    <w:rsid w:val="006325E9"/>
    <w:rsid w:val="0063318F"/>
    <w:rsid w:val="00633D4D"/>
    <w:rsid w:val="00635902"/>
    <w:rsid w:val="00635CEC"/>
    <w:rsid w:val="00636B6B"/>
    <w:rsid w:val="00640F4A"/>
    <w:rsid w:val="00641181"/>
    <w:rsid w:val="00642D6F"/>
    <w:rsid w:val="0064323C"/>
    <w:rsid w:val="00643386"/>
    <w:rsid w:val="00646F0B"/>
    <w:rsid w:val="0064724B"/>
    <w:rsid w:val="00650A2E"/>
    <w:rsid w:val="00652FDC"/>
    <w:rsid w:val="00655653"/>
    <w:rsid w:val="006567F5"/>
    <w:rsid w:val="006571D7"/>
    <w:rsid w:val="006643C6"/>
    <w:rsid w:val="00664F9D"/>
    <w:rsid w:val="006653C5"/>
    <w:rsid w:val="00666442"/>
    <w:rsid w:val="00667C57"/>
    <w:rsid w:val="0067463A"/>
    <w:rsid w:val="00676B55"/>
    <w:rsid w:val="00677CCB"/>
    <w:rsid w:val="00680B90"/>
    <w:rsid w:val="006816B4"/>
    <w:rsid w:val="00682A9F"/>
    <w:rsid w:val="006831CB"/>
    <w:rsid w:val="006849FE"/>
    <w:rsid w:val="00685A27"/>
    <w:rsid w:val="00691127"/>
    <w:rsid w:val="00691467"/>
    <w:rsid w:val="0069389D"/>
    <w:rsid w:val="00694481"/>
    <w:rsid w:val="0069562D"/>
    <w:rsid w:val="006A1FF6"/>
    <w:rsid w:val="006A38EE"/>
    <w:rsid w:val="006A43F1"/>
    <w:rsid w:val="006B005B"/>
    <w:rsid w:val="006B134A"/>
    <w:rsid w:val="006B19C7"/>
    <w:rsid w:val="006B2CD4"/>
    <w:rsid w:val="006B33DF"/>
    <w:rsid w:val="006B3857"/>
    <w:rsid w:val="006B57CE"/>
    <w:rsid w:val="006B63F3"/>
    <w:rsid w:val="006C0703"/>
    <w:rsid w:val="006C0ED1"/>
    <w:rsid w:val="006C6920"/>
    <w:rsid w:val="006C748D"/>
    <w:rsid w:val="006D0BA4"/>
    <w:rsid w:val="006D137D"/>
    <w:rsid w:val="006D4D08"/>
    <w:rsid w:val="006E300E"/>
    <w:rsid w:val="006E4523"/>
    <w:rsid w:val="006E5DEE"/>
    <w:rsid w:val="006F12C2"/>
    <w:rsid w:val="006F2A95"/>
    <w:rsid w:val="006F2B05"/>
    <w:rsid w:val="006F3F4F"/>
    <w:rsid w:val="006F5182"/>
    <w:rsid w:val="006F5278"/>
    <w:rsid w:val="007014F0"/>
    <w:rsid w:val="00701BA9"/>
    <w:rsid w:val="00704964"/>
    <w:rsid w:val="0070626E"/>
    <w:rsid w:val="00707AFE"/>
    <w:rsid w:val="00707E7E"/>
    <w:rsid w:val="00712F87"/>
    <w:rsid w:val="00714B61"/>
    <w:rsid w:val="00715F7B"/>
    <w:rsid w:val="00716FD1"/>
    <w:rsid w:val="00721280"/>
    <w:rsid w:val="007215CE"/>
    <w:rsid w:val="00722990"/>
    <w:rsid w:val="00722E17"/>
    <w:rsid w:val="00726B67"/>
    <w:rsid w:val="00727FD2"/>
    <w:rsid w:val="00731A5A"/>
    <w:rsid w:val="007345CB"/>
    <w:rsid w:val="00740A77"/>
    <w:rsid w:val="00741BE9"/>
    <w:rsid w:val="00746B5D"/>
    <w:rsid w:val="007477E9"/>
    <w:rsid w:val="00747C33"/>
    <w:rsid w:val="007509E8"/>
    <w:rsid w:val="00751AE0"/>
    <w:rsid w:val="00753EB6"/>
    <w:rsid w:val="0075445D"/>
    <w:rsid w:val="00755700"/>
    <w:rsid w:val="00756EE9"/>
    <w:rsid w:val="00757C58"/>
    <w:rsid w:val="007612CE"/>
    <w:rsid w:val="007615B6"/>
    <w:rsid w:val="00761821"/>
    <w:rsid w:val="00761F7A"/>
    <w:rsid w:val="00764A72"/>
    <w:rsid w:val="0076729A"/>
    <w:rsid w:val="007707D7"/>
    <w:rsid w:val="00772E52"/>
    <w:rsid w:val="00774406"/>
    <w:rsid w:val="0077453C"/>
    <w:rsid w:val="007748DA"/>
    <w:rsid w:val="00783982"/>
    <w:rsid w:val="0078420C"/>
    <w:rsid w:val="00784483"/>
    <w:rsid w:val="00785A84"/>
    <w:rsid w:val="007871C5"/>
    <w:rsid w:val="0078737F"/>
    <w:rsid w:val="0078796D"/>
    <w:rsid w:val="0078799A"/>
    <w:rsid w:val="00787DC4"/>
    <w:rsid w:val="00791A95"/>
    <w:rsid w:val="0079203D"/>
    <w:rsid w:val="00792A1A"/>
    <w:rsid w:val="00792DA7"/>
    <w:rsid w:val="007946EF"/>
    <w:rsid w:val="007A1BBC"/>
    <w:rsid w:val="007A293B"/>
    <w:rsid w:val="007A33FC"/>
    <w:rsid w:val="007A42F8"/>
    <w:rsid w:val="007A4E7E"/>
    <w:rsid w:val="007A6194"/>
    <w:rsid w:val="007A6A00"/>
    <w:rsid w:val="007A6B0A"/>
    <w:rsid w:val="007B2E40"/>
    <w:rsid w:val="007B52F3"/>
    <w:rsid w:val="007B7D69"/>
    <w:rsid w:val="007C0DD6"/>
    <w:rsid w:val="007D0373"/>
    <w:rsid w:val="007D2657"/>
    <w:rsid w:val="007D6300"/>
    <w:rsid w:val="007D6BAA"/>
    <w:rsid w:val="007E03D4"/>
    <w:rsid w:val="007E0FF7"/>
    <w:rsid w:val="007E29A8"/>
    <w:rsid w:val="007E2AF7"/>
    <w:rsid w:val="007E50D1"/>
    <w:rsid w:val="007E5E1D"/>
    <w:rsid w:val="007E62BE"/>
    <w:rsid w:val="007E637A"/>
    <w:rsid w:val="007E718D"/>
    <w:rsid w:val="007F439C"/>
    <w:rsid w:val="007F474D"/>
    <w:rsid w:val="007F7740"/>
    <w:rsid w:val="00800849"/>
    <w:rsid w:val="008014B8"/>
    <w:rsid w:val="00801D67"/>
    <w:rsid w:val="00801E83"/>
    <w:rsid w:val="008062BB"/>
    <w:rsid w:val="008063C3"/>
    <w:rsid w:val="00807CFD"/>
    <w:rsid w:val="00812EC4"/>
    <w:rsid w:val="008142E3"/>
    <w:rsid w:val="008155C1"/>
    <w:rsid w:val="00815C46"/>
    <w:rsid w:val="00820D08"/>
    <w:rsid w:val="0082137A"/>
    <w:rsid w:val="00821B82"/>
    <w:rsid w:val="0082237D"/>
    <w:rsid w:val="0082527E"/>
    <w:rsid w:val="00825928"/>
    <w:rsid w:val="00825C4C"/>
    <w:rsid w:val="00825F6B"/>
    <w:rsid w:val="00826E42"/>
    <w:rsid w:val="00826E51"/>
    <w:rsid w:val="00831A76"/>
    <w:rsid w:val="00832677"/>
    <w:rsid w:val="00833A8D"/>
    <w:rsid w:val="00834AAC"/>
    <w:rsid w:val="008356DA"/>
    <w:rsid w:val="0084451E"/>
    <w:rsid w:val="0084508B"/>
    <w:rsid w:val="0084634E"/>
    <w:rsid w:val="0085230A"/>
    <w:rsid w:val="008543C8"/>
    <w:rsid w:val="0085513F"/>
    <w:rsid w:val="0085523D"/>
    <w:rsid w:val="008572CC"/>
    <w:rsid w:val="0085775B"/>
    <w:rsid w:val="0086094E"/>
    <w:rsid w:val="0086637B"/>
    <w:rsid w:val="00866F8A"/>
    <w:rsid w:val="00867B57"/>
    <w:rsid w:val="00872DBF"/>
    <w:rsid w:val="008742D0"/>
    <w:rsid w:val="00874782"/>
    <w:rsid w:val="00877EA9"/>
    <w:rsid w:val="00880D51"/>
    <w:rsid w:val="0088157F"/>
    <w:rsid w:val="00882205"/>
    <w:rsid w:val="008825B3"/>
    <w:rsid w:val="00884915"/>
    <w:rsid w:val="00887EF8"/>
    <w:rsid w:val="00891B1B"/>
    <w:rsid w:val="00892E9B"/>
    <w:rsid w:val="00893878"/>
    <w:rsid w:val="008954E7"/>
    <w:rsid w:val="00896CF3"/>
    <w:rsid w:val="008A0EC7"/>
    <w:rsid w:val="008A74D3"/>
    <w:rsid w:val="008A7A3F"/>
    <w:rsid w:val="008B0057"/>
    <w:rsid w:val="008B1AAA"/>
    <w:rsid w:val="008B4BA1"/>
    <w:rsid w:val="008B56C4"/>
    <w:rsid w:val="008C0170"/>
    <w:rsid w:val="008C6020"/>
    <w:rsid w:val="008D1224"/>
    <w:rsid w:val="008D1F45"/>
    <w:rsid w:val="008D3B38"/>
    <w:rsid w:val="008D47E3"/>
    <w:rsid w:val="008D57EC"/>
    <w:rsid w:val="008D586E"/>
    <w:rsid w:val="008D7745"/>
    <w:rsid w:val="008D7FC2"/>
    <w:rsid w:val="008E2253"/>
    <w:rsid w:val="008E651D"/>
    <w:rsid w:val="008E6CB1"/>
    <w:rsid w:val="008F17AC"/>
    <w:rsid w:val="008F4C6E"/>
    <w:rsid w:val="008F63E8"/>
    <w:rsid w:val="008F7D9C"/>
    <w:rsid w:val="0090125C"/>
    <w:rsid w:val="00901AFD"/>
    <w:rsid w:val="00902D46"/>
    <w:rsid w:val="009036AD"/>
    <w:rsid w:val="009059CF"/>
    <w:rsid w:val="00905EBD"/>
    <w:rsid w:val="00906008"/>
    <w:rsid w:val="009076CC"/>
    <w:rsid w:val="00911315"/>
    <w:rsid w:val="00912E81"/>
    <w:rsid w:val="0091307A"/>
    <w:rsid w:val="00920F3D"/>
    <w:rsid w:val="00921588"/>
    <w:rsid w:val="00921BA2"/>
    <w:rsid w:val="00921F92"/>
    <w:rsid w:val="0092207E"/>
    <w:rsid w:val="00925354"/>
    <w:rsid w:val="00927C99"/>
    <w:rsid w:val="00930604"/>
    <w:rsid w:val="0093138F"/>
    <w:rsid w:val="00932F78"/>
    <w:rsid w:val="00933BE0"/>
    <w:rsid w:val="009341E4"/>
    <w:rsid w:val="0093625F"/>
    <w:rsid w:val="00936CD4"/>
    <w:rsid w:val="00937B1B"/>
    <w:rsid w:val="0094059E"/>
    <w:rsid w:val="00943BED"/>
    <w:rsid w:val="009459D1"/>
    <w:rsid w:val="00945DD6"/>
    <w:rsid w:val="00945EB0"/>
    <w:rsid w:val="00950CD6"/>
    <w:rsid w:val="009537B2"/>
    <w:rsid w:val="00955F24"/>
    <w:rsid w:val="009606C7"/>
    <w:rsid w:val="00960FEC"/>
    <w:rsid w:val="00962CDD"/>
    <w:rsid w:val="00963FF6"/>
    <w:rsid w:val="009644D4"/>
    <w:rsid w:val="009660EA"/>
    <w:rsid w:val="00967C08"/>
    <w:rsid w:val="00970AAC"/>
    <w:rsid w:val="0097338B"/>
    <w:rsid w:val="00974283"/>
    <w:rsid w:val="00981B0B"/>
    <w:rsid w:val="00981C71"/>
    <w:rsid w:val="00982975"/>
    <w:rsid w:val="009829AA"/>
    <w:rsid w:val="009860B9"/>
    <w:rsid w:val="009867C7"/>
    <w:rsid w:val="009912D4"/>
    <w:rsid w:val="009919DD"/>
    <w:rsid w:val="00991B10"/>
    <w:rsid w:val="00993A73"/>
    <w:rsid w:val="00995A90"/>
    <w:rsid w:val="009A02AC"/>
    <w:rsid w:val="009A3657"/>
    <w:rsid w:val="009A3D4A"/>
    <w:rsid w:val="009A45BE"/>
    <w:rsid w:val="009A4960"/>
    <w:rsid w:val="009A5919"/>
    <w:rsid w:val="009A68DA"/>
    <w:rsid w:val="009B0070"/>
    <w:rsid w:val="009B3147"/>
    <w:rsid w:val="009B316B"/>
    <w:rsid w:val="009B3A82"/>
    <w:rsid w:val="009B4B95"/>
    <w:rsid w:val="009C0C72"/>
    <w:rsid w:val="009C142D"/>
    <w:rsid w:val="009C153E"/>
    <w:rsid w:val="009C5A9B"/>
    <w:rsid w:val="009C60FD"/>
    <w:rsid w:val="009C768F"/>
    <w:rsid w:val="009C79CD"/>
    <w:rsid w:val="009D408F"/>
    <w:rsid w:val="009D46F4"/>
    <w:rsid w:val="009D7065"/>
    <w:rsid w:val="009D7411"/>
    <w:rsid w:val="009E1E76"/>
    <w:rsid w:val="009E4B37"/>
    <w:rsid w:val="009E79D2"/>
    <w:rsid w:val="009F2681"/>
    <w:rsid w:val="009F2FF3"/>
    <w:rsid w:val="009F61FF"/>
    <w:rsid w:val="009F63D3"/>
    <w:rsid w:val="009F6DAF"/>
    <w:rsid w:val="009F75A0"/>
    <w:rsid w:val="009F7617"/>
    <w:rsid w:val="00A00CEB"/>
    <w:rsid w:val="00A03650"/>
    <w:rsid w:val="00A03D26"/>
    <w:rsid w:val="00A07664"/>
    <w:rsid w:val="00A076A3"/>
    <w:rsid w:val="00A13F1E"/>
    <w:rsid w:val="00A21F18"/>
    <w:rsid w:val="00A24074"/>
    <w:rsid w:val="00A24156"/>
    <w:rsid w:val="00A25BA1"/>
    <w:rsid w:val="00A27585"/>
    <w:rsid w:val="00A300D8"/>
    <w:rsid w:val="00A301E7"/>
    <w:rsid w:val="00A30BF3"/>
    <w:rsid w:val="00A319BE"/>
    <w:rsid w:val="00A31F2C"/>
    <w:rsid w:val="00A34326"/>
    <w:rsid w:val="00A34B40"/>
    <w:rsid w:val="00A35182"/>
    <w:rsid w:val="00A36025"/>
    <w:rsid w:val="00A405E7"/>
    <w:rsid w:val="00A412F2"/>
    <w:rsid w:val="00A429B6"/>
    <w:rsid w:val="00A42E78"/>
    <w:rsid w:val="00A434C9"/>
    <w:rsid w:val="00A471BF"/>
    <w:rsid w:val="00A503D0"/>
    <w:rsid w:val="00A50811"/>
    <w:rsid w:val="00A52D7A"/>
    <w:rsid w:val="00A53985"/>
    <w:rsid w:val="00A5733B"/>
    <w:rsid w:val="00A57E90"/>
    <w:rsid w:val="00A608A4"/>
    <w:rsid w:val="00A608CF"/>
    <w:rsid w:val="00A60BBC"/>
    <w:rsid w:val="00A613E3"/>
    <w:rsid w:val="00A62D6E"/>
    <w:rsid w:val="00A63F1E"/>
    <w:rsid w:val="00A645F9"/>
    <w:rsid w:val="00A6681B"/>
    <w:rsid w:val="00A66C60"/>
    <w:rsid w:val="00A675CD"/>
    <w:rsid w:val="00A70DF7"/>
    <w:rsid w:val="00A71BEE"/>
    <w:rsid w:val="00A72EE3"/>
    <w:rsid w:val="00A84676"/>
    <w:rsid w:val="00A854B2"/>
    <w:rsid w:val="00A872BF"/>
    <w:rsid w:val="00A879C5"/>
    <w:rsid w:val="00A87EB5"/>
    <w:rsid w:val="00A906EA"/>
    <w:rsid w:val="00A914B7"/>
    <w:rsid w:val="00A920FE"/>
    <w:rsid w:val="00A922AA"/>
    <w:rsid w:val="00A93303"/>
    <w:rsid w:val="00AA2130"/>
    <w:rsid w:val="00AA3160"/>
    <w:rsid w:val="00AA4389"/>
    <w:rsid w:val="00AA495D"/>
    <w:rsid w:val="00AA6830"/>
    <w:rsid w:val="00AB046E"/>
    <w:rsid w:val="00AB1838"/>
    <w:rsid w:val="00AB4068"/>
    <w:rsid w:val="00AB67CB"/>
    <w:rsid w:val="00AB7E54"/>
    <w:rsid w:val="00AC2E86"/>
    <w:rsid w:val="00AC2EA5"/>
    <w:rsid w:val="00AC4974"/>
    <w:rsid w:val="00AC4C13"/>
    <w:rsid w:val="00AC737E"/>
    <w:rsid w:val="00AC73D1"/>
    <w:rsid w:val="00AD23E9"/>
    <w:rsid w:val="00AD2A9D"/>
    <w:rsid w:val="00AD2E2C"/>
    <w:rsid w:val="00AD53F9"/>
    <w:rsid w:val="00AD6E1C"/>
    <w:rsid w:val="00AE0116"/>
    <w:rsid w:val="00AE08A7"/>
    <w:rsid w:val="00AE0BD6"/>
    <w:rsid w:val="00AE217C"/>
    <w:rsid w:val="00AE278A"/>
    <w:rsid w:val="00AE2BC5"/>
    <w:rsid w:val="00AE2C04"/>
    <w:rsid w:val="00AE4963"/>
    <w:rsid w:val="00AE51DC"/>
    <w:rsid w:val="00AE52E2"/>
    <w:rsid w:val="00AE6527"/>
    <w:rsid w:val="00AE7374"/>
    <w:rsid w:val="00AF431C"/>
    <w:rsid w:val="00AF4AD1"/>
    <w:rsid w:val="00AF4AF8"/>
    <w:rsid w:val="00B0033A"/>
    <w:rsid w:val="00B0086D"/>
    <w:rsid w:val="00B008DD"/>
    <w:rsid w:val="00B00BDA"/>
    <w:rsid w:val="00B02F3C"/>
    <w:rsid w:val="00B03DC4"/>
    <w:rsid w:val="00B0475E"/>
    <w:rsid w:val="00B05128"/>
    <w:rsid w:val="00B05B0A"/>
    <w:rsid w:val="00B05D2B"/>
    <w:rsid w:val="00B1013E"/>
    <w:rsid w:val="00B105F6"/>
    <w:rsid w:val="00B1186E"/>
    <w:rsid w:val="00B12F1E"/>
    <w:rsid w:val="00B146D2"/>
    <w:rsid w:val="00B1652C"/>
    <w:rsid w:val="00B16F0E"/>
    <w:rsid w:val="00B225E1"/>
    <w:rsid w:val="00B23A92"/>
    <w:rsid w:val="00B23C96"/>
    <w:rsid w:val="00B30155"/>
    <w:rsid w:val="00B3054E"/>
    <w:rsid w:val="00B30FE3"/>
    <w:rsid w:val="00B31794"/>
    <w:rsid w:val="00B31DDE"/>
    <w:rsid w:val="00B32095"/>
    <w:rsid w:val="00B32EDB"/>
    <w:rsid w:val="00B33473"/>
    <w:rsid w:val="00B3419B"/>
    <w:rsid w:val="00B34B29"/>
    <w:rsid w:val="00B36E74"/>
    <w:rsid w:val="00B3754A"/>
    <w:rsid w:val="00B37A29"/>
    <w:rsid w:val="00B4132D"/>
    <w:rsid w:val="00B42022"/>
    <w:rsid w:val="00B45418"/>
    <w:rsid w:val="00B46EA9"/>
    <w:rsid w:val="00B46F61"/>
    <w:rsid w:val="00B521C1"/>
    <w:rsid w:val="00B5229C"/>
    <w:rsid w:val="00B529AD"/>
    <w:rsid w:val="00B56408"/>
    <w:rsid w:val="00B56893"/>
    <w:rsid w:val="00B56ED0"/>
    <w:rsid w:val="00B60F63"/>
    <w:rsid w:val="00B610A2"/>
    <w:rsid w:val="00B64606"/>
    <w:rsid w:val="00B65297"/>
    <w:rsid w:val="00B65CF7"/>
    <w:rsid w:val="00B663DF"/>
    <w:rsid w:val="00B7091B"/>
    <w:rsid w:val="00B70A3F"/>
    <w:rsid w:val="00B70BA2"/>
    <w:rsid w:val="00B71E82"/>
    <w:rsid w:val="00B72C6C"/>
    <w:rsid w:val="00B76DE0"/>
    <w:rsid w:val="00B80376"/>
    <w:rsid w:val="00B80A40"/>
    <w:rsid w:val="00B80D3F"/>
    <w:rsid w:val="00B81B37"/>
    <w:rsid w:val="00B8205C"/>
    <w:rsid w:val="00B85274"/>
    <w:rsid w:val="00B854C9"/>
    <w:rsid w:val="00B87E9B"/>
    <w:rsid w:val="00B913F2"/>
    <w:rsid w:val="00B937D1"/>
    <w:rsid w:val="00B93D46"/>
    <w:rsid w:val="00B96A2D"/>
    <w:rsid w:val="00BA0B30"/>
    <w:rsid w:val="00BA1AC8"/>
    <w:rsid w:val="00BA23AD"/>
    <w:rsid w:val="00BA4867"/>
    <w:rsid w:val="00BA4E7B"/>
    <w:rsid w:val="00BA5A59"/>
    <w:rsid w:val="00BA6363"/>
    <w:rsid w:val="00BA7039"/>
    <w:rsid w:val="00BA71C5"/>
    <w:rsid w:val="00BB02C0"/>
    <w:rsid w:val="00BB0306"/>
    <w:rsid w:val="00BB0417"/>
    <w:rsid w:val="00BB13A6"/>
    <w:rsid w:val="00BB208E"/>
    <w:rsid w:val="00BB2291"/>
    <w:rsid w:val="00BB4A19"/>
    <w:rsid w:val="00BB4BC7"/>
    <w:rsid w:val="00BB68D9"/>
    <w:rsid w:val="00BC01E0"/>
    <w:rsid w:val="00BC0FED"/>
    <w:rsid w:val="00BC1897"/>
    <w:rsid w:val="00BC5D7F"/>
    <w:rsid w:val="00BC5DAF"/>
    <w:rsid w:val="00BC75CD"/>
    <w:rsid w:val="00BD05ED"/>
    <w:rsid w:val="00BD06C6"/>
    <w:rsid w:val="00BD284C"/>
    <w:rsid w:val="00BD4D46"/>
    <w:rsid w:val="00BD7A55"/>
    <w:rsid w:val="00BE1F84"/>
    <w:rsid w:val="00BE37C2"/>
    <w:rsid w:val="00BE5C6F"/>
    <w:rsid w:val="00BF03A8"/>
    <w:rsid w:val="00BF0E9D"/>
    <w:rsid w:val="00BF1232"/>
    <w:rsid w:val="00BF6283"/>
    <w:rsid w:val="00BF6AFD"/>
    <w:rsid w:val="00BF75CC"/>
    <w:rsid w:val="00C008AE"/>
    <w:rsid w:val="00C00D85"/>
    <w:rsid w:val="00C011C8"/>
    <w:rsid w:val="00C01816"/>
    <w:rsid w:val="00C030CF"/>
    <w:rsid w:val="00C031FE"/>
    <w:rsid w:val="00C036A0"/>
    <w:rsid w:val="00C04146"/>
    <w:rsid w:val="00C042FE"/>
    <w:rsid w:val="00C053C6"/>
    <w:rsid w:val="00C07073"/>
    <w:rsid w:val="00C072B2"/>
    <w:rsid w:val="00C10FCB"/>
    <w:rsid w:val="00C1181F"/>
    <w:rsid w:val="00C1540D"/>
    <w:rsid w:val="00C15C95"/>
    <w:rsid w:val="00C172F4"/>
    <w:rsid w:val="00C17C00"/>
    <w:rsid w:val="00C20846"/>
    <w:rsid w:val="00C23739"/>
    <w:rsid w:val="00C23F11"/>
    <w:rsid w:val="00C31FA8"/>
    <w:rsid w:val="00C32E56"/>
    <w:rsid w:val="00C34A7E"/>
    <w:rsid w:val="00C378C4"/>
    <w:rsid w:val="00C40EEC"/>
    <w:rsid w:val="00C4526E"/>
    <w:rsid w:val="00C46C31"/>
    <w:rsid w:val="00C514D9"/>
    <w:rsid w:val="00C51D6F"/>
    <w:rsid w:val="00C53101"/>
    <w:rsid w:val="00C5558C"/>
    <w:rsid w:val="00C55B69"/>
    <w:rsid w:val="00C5714C"/>
    <w:rsid w:val="00C571E7"/>
    <w:rsid w:val="00C6176D"/>
    <w:rsid w:val="00C62611"/>
    <w:rsid w:val="00C647E0"/>
    <w:rsid w:val="00C66DBC"/>
    <w:rsid w:val="00C7097A"/>
    <w:rsid w:val="00C73002"/>
    <w:rsid w:val="00C7301D"/>
    <w:rsid w:val="00C73959"/>
    <w:rsid w:val="00C73E5A"/>
    <w:rsid w:val="00C743E9"/>
    <w:rsid w:val="00C7657B"/>
    <w:rsid w:val="00C7662B"/>
    <w:rsid w:val="00C76934"/>
    <w:rsid w:val="00C7777A"/>
    <w:rsid w:val="00C81849"/>
    <w:rsid w:val="00C85282"/>
    <w:rsid w:val="00C8697F"/>
    <w:rsid w:val="00C86E2C"/>
    <w:rsid w:val="00C91840"/>
    <w:rsid w:val="00C92347"/>
    <w:rsid w:val="00C95361"/>
    <w:rsid w:val="00C9618D"/>
    <w:rsid w:val="00C9795E"/>
    <w:rsid w:val="00C97E9D"/>
    <w:rsid w:val="00CA2ACB"/>
    <w:rsid w:val="00CA45B2"/>
    <w:rsid w:val="00CA536D"/>
    <w:rsid w:val="00CA645B"/>
    <w:rsid w:val="00CB31A2"/>
    <w:rsid w:val="00CB429A"/>
    <w:rsid w:val="00CB5744"/>
    <w:rsid w:val="00CC1A85"/>
    <w:rsid w:val="00CC62C3"/>
    <w:rsid w:val="00CD0BAA"/>
    <w:rsid w:val="00CD140F"/>
    <w:rsid w:val="00CD287F"/>
    <w:rsid w:val="00CD596F"/>
    <w:rsid w:val="00CE07EA"/>
    <w:rsid w:val="00CE11BB"/>
    <w:rsid w:val="00CE1B32"/>
    <w:rsid w:val="00CE1D79"/>
    <w:rsid w:val="00CE5EBB"/>
    <w:rsid w:val="00CE7C85"/>
    <w:rsid w:val="00CF127E"/>
    <w:rsid w:val="00CF2159"/>
    <w:rsid w:val="00CF475D"/>
    <w:rsid w:val="00D0038E"/>
    <w:rsid w:val="00D009E3"/>
    <w:rsid w:val="00D0195E"/>
    <w:rsid w:val="00D022EC"/>
    <w:rsid w:val="00D04077"/>
    <w:rsid w:val="00D04DA4"/>
    <w:rsid w:val="00D06094"/>
    <w:rsid w:val="00D062CA"/>
    <w:rsid w:val="00D07234"/>
    <w:rsid w:val="00D0799F"/>
    <w:rsid w:val="00D1068F"/>
    <w:rsid w:val="00D10F93"/>
    <w:rsid w:val="00D141AF"/>
    <w:rsid w:val="00D1506D"/>
    <w:rsid w:val="00D16E89"/>
    <w:rsid w:val="00D177AC"/>
    <w:rsid w:val="00D17E98"/>
    <w:rsid w:val="00D2333D"/>
    <w:rsid w:val="00D24026"/>
    <w:rsid w:val="00D33230"/>
    <w:rsid w:val="00D36522"/>
    <w:rsid w:val="00D40079"/>
    <w:rsid w:val="00D419D6"/>
    <w:rsid w:val="00D4579A"/>
    <w:rsid w:val="00D46EE7"/>
    <w:rsid w:val="00D47415"/>
    <w:rsid w:val="00D47ED9"/>
    <w:rsid w:val="00D513C1"/>
    <w:rsid w:val="00D51C7B"/>
    <w:rsid w:val="00D526BA"/>
    <w:rsid w:val="00D5383F"/>
    <w:rsid w:val="00D54A9A"/>
    <w:rsid w:val="00D55251"/>
    <w:rsid w:val="00D55526"/>
    <w:rsid w:val="00D60780"/>
    <w:rsid w:val="00D62EBE"/>
    <w:rsid w:val="00D63A39"/>
    <w:rsid w:val="00D64BD9"/>
    <w:rsid w:val="00D67DDC"/>
    <w:rsid w:val="00D704C3"/>
    <w:rsid w:val="00D7109F"/>
    <w:rsid w:val="00D72039"/>
    <w:rsid w:val="00D75D0A"/>
    <w:rsid w:val="00D80163"/>
    <w:rsid w:val="00D805EF"/>
    <w:rsid w:val="00D82A4C"/>
    <w:rsid w:val="00D84055"/>
    <w:rsid w:val="00D84C57"/>
    <w:rsid w:val="00D868A2"/>
    <w:rsid w:val="00D86D1A"/>
    <w:rsid w:val="00D91F56"/>
    <w:rsid w:val="00D940D5"/>
    <w:rsid w:val="00D9485B"/>
    <w:rsid w:val="00D9566E"/>
    <w:rsid w:val="00D95F68"/>
    <w:rsid w:val="00D97658"/>
    <w:rsid w:val="00DA0C80"/>
    <w:rsid w:val="00DA511C"/>
    <w:rsid w:val="00DA59A6"/>
    <w:rsid w:val="00DA5F16"/>
    <w:rsid w:val="00DA68B1"/>
    <w:rsid w:val="00DB1F40"/>
    <w:rsid w:val="00DB21FF"/>
    <w:rsid w:val="00DB26B2"/>
    <w:rsid w:val="00DB32D6"/>
    <w:rsid w:val="00DB3C01"/>
    <w:rsid w:val="00DB3E28"/>
    <w:rsid w:val="00DB42E8"/>
    <w:rsid w:val="00DB7780"/>
    <w:rsid w:val="00DC0EF4"/>
    <w:rsid w:val="00DC11FF"/>
    <w:rsid w:val="00DC38F8"/>
    <w:rsid w:val="00DD0302"/>
    <w:rsid w:val="00DD35E1"/>
    <w:rsid w:val="00DD5E86"/>
    <w:rsid w:val="00DE06DF"/>
    <w:rsid w:val="00DE0CC1"/>
    <w:rsid w:val="00DE13D0"/>
    <w:rsid w:val="00DE1F5F"/>
    <w:rsid w:val="00DE282D"/>
    <w:rsid w:val="00DE5F29"/>
    <w:rsid w:val="00DE6AAC"/>
    <w:rsid w:val="00DE7659"/>
    <w:rsid w:val="00DF0BD1"/>
    <w:rsid w:val="00DF2D7D"/>
    <w:rsid w:val="00DF2EB5"/>
    <w:rsid w:val="00DF3510"/>
    <w:rsid w:val="00DF3A58"/>
    <w:rsid w:val="00DF4598"/>
    <w:rsid w:val="00E0202C"/>
    <w:rsid w:val="00E04269"/>
    <w:rsid w:val="00E04819"/>
    <w:rsid w:val="00E04CED"/>
    <w:rsid w:val="00E050CE"/>
    <w:rsid w:val="00E0528D"/>
    <w:rsid w:val="00E05577"/>
    <w:rsid w:val="00E06462"/>
    <w:rsid w:val="00E06A9C"/>
    <w:rsid w:val="00E078C5"/>
    <w:rsid w:val="00E10BF4"/>
    <w:rsid w:val="00E110AF"/>
    <w:rsid w:val="00E11AC5"/>
    <w:rsid w:val="00E12288"/>
    <w:rsid w:val="00E12EDB"/>
    <w:rsid w:val="00E13324"/>
    <w:rsid w:val="00E14DB9"/>
    <w:rsid w:val="00E14FDE"/>
    <w:rsid w:val="00E151A0"/>
    <w:rsid w:val="00E15DE0"/>
    <w:rsid w:val="00E16240"/>
    <w:rsid w:val="00E20099"/>
    <w:rsid w:val="00E22F96"/>
    <w:rsid w:val="00E26C8D"/>
    <w:rsid w:val="00E271F7"/>
    <w:rsid w:val="00E2781C"/>
    <w:rsid w:val="00E307EE"/>
    <w:rsid w:val="00E3523E"/>
    <w:rsid w:val="00E36EB2"/>
    <w:rsid w:val="00E40DB0"/>
    <w:rsid w:val="00E41717"/>
    <w:rsid w:val="00E41B57"/>
    <w:rsid w:val="00E41F77"/>
    <w:rsid w:val="00E42355"/>
    <w:rsid w:val="00E4357D"/>
    <w:rsid w:val="00E463EB"/>
    <w:rsid w:val="00E47404"/>
    <w:rsid w:val="00E5327F"/>
    <w:rsid w:val="00E53280"/>
    <w:rsid w:val="00E53B67"/>
    <w:rsid w:val="00E551D0"/>
    <w:rsid w:val="00E55B00"/>
    <w:rsid w:val="00E56955"/>
    <w:rsid w:val="00E6084B"/>
    <w:rsid w:val="00E6084F"/>
    <w:rsid w:val="00E62CE6"/>
    <w:rsid w:val="00E653B2"/>
    <w:rsid w:val="00E653E9"/>
    <w:rsid w:val="00E654B3"/>
    <w:rsid w:val="00E708E3"/>
    <w:rsid w:val="00E71D83"/>
    <w:rsid w:val="00E74824"/>
    <w:rsid w:val="00E75172"/>
    <w:rsid w:val="00E8544D"/>
    <w:rsid w:val="00E910AF"/>
    <w:rsid w:val="00E92282"/>
    <w:rsid w:val="00E93B5E"/>
    <w:rsid w:val="00E95105"/>
    <w:rsid w:val="00E95D36"/>
    <w:rsid w:val="00EA060E"/>
    <w:rsid w:val="00EA5CA1"/>
    <w:rsid w:val="00EA5F84"/>
    <w:rsid w:val="00EB0092"/>
    <w:rsid w:val="00EB0DF0"/>
    <w:rsid w:val="00EB1015"/>
    <w:rsid w:val="00EB14FD"/>
    <w:rsid w:val="00EB3761"/>
    <w:rsid w:val="00EB3CF6"/>
    <w:rsid w:val="00EB4F39"/>
    <w:rsid w:val="00EB6E3E"/>
    <w:rsid w:val="00EB7233"/>
    <w:rsid w:val="00EB7FD8"/>
    <w:rsid w:val="00EC1AC2"/>
    <w:rsid w:val="00EC28B5"/>
    <w:rsid w:val="00EC2BC1"/>
    <w:rsid w:val="00EC39C2"/>
    <w:rsid w:val="00EC3AF1"/>
    <w:rsid w:val="00EC4DC1"/>
    <w:rsid w:val="00EC5E6D"/>
    <w:rsid w:val="00EC76BA"/>
    <w:rsid w:val="00ED4CFA"/>
    <w:rsid w:val="00ED6A2D"/>
    <w:rsid w:val="00EE095E"/>
    <w:rsid w:val="00EE16C6"/>
    <w:rsid w:val="00EE2348"/>
    <w:rsid w:val="00EE4DDB"/>
    <w:rsid w:val="00EE7AAA"/>
    <w:rsid w:val="00EF0405"/>
    <w:rsid w:val="00EF0613"/>
    <w:rsid w:val="00EF08C2"/>
    <w:rsid w:val="00EF290B"/>
    <w:rsid w:val="00EF5B8D"/>
    <w:rsid w:val="00EF5C7F"/>
    <w:rsid w:val="00EF6732"/>
    <w:rsid w:val="00EF707D"/>
    <w:rsid w:val="00EF7DEA"/>
    <w:rsid w:val="00F01887"/>
    <w:rsid w:val="00F023E0"/>
    <w:rsid w:val="00F02659"/>
    <w:rsid w:val="00F02B03"/>
    <w:rsid w:val="00F03B44"/>
    <w:rsid w:val="00F04B42"/>
    <w:rsid w:val="00F05507"/>
    <w:rsid w:val="00F06039"/>
    <w:rsid w:val="00F1526B"/>
    <w:rsid w:val="00F200F9"/>
    <w:rsid w:val="00F20190"/>
    <w:rsid w:val="00F22A93"/>
    <w:rsid w:val="00F25842"/>
    <w:rsid w:val="00F267F0"/>
    <w:rsid w:val="00F30921"/>
    <w:rsid w:val="00F30EBB"/>
    <w:rsid w:val="00F350CE"/>
    <w:rsid w:val="00F35302"/>
    <w:rsid w:val="00F363F0"/>
    <w:rsid w:val="00F36E34"/>
    <w:rsid w:val="00F36FA9"/>
    <w:rsid w:val="00F40A15"/>
    <w:rsid w:val="00F43AC2"/>
    <w:rsid w:val="00F44543"/>
    <w:rsid w:val="00F445D0"/>
    <w:rsid w:val="00F44F59"/>
    <w:rsid w:val="00F45169"/>
    <w:rsid w:val="00F468BF"/>
    <w:rsid w:val="00F47FEB"/>
    <w:rsid w:val="00F50203"/>
    <w:rsid w:val="00F53195"/>
    <w:rsid w:val="00F535A5"/>
    <w:rsid w:val="00F53885"/>
    <w:rsid w:val="00F540A7"/>
    <w:rsid w:val="00F54BAD"/>
    <w:rsid w:val="00F5789E"/>
    <w:rsid w:val="00F57A38"/>
    <w:rsid w:val="00F6122A"/>
    <w:rsid w:val="00F61769"/>
    <w:rsid w:val="00F62B6B"/>
    <w:rsid w:val="00F65D11"/>
    <w:rsid w:val="00F71048"/>
    <w:rsid w:val="00F722E2"/>
    <w:rsid w:val="00F729AA"/>
    <w:rsid w:val="00F73635"/>
    <w:rsid w:val="00F74EA6"/>
    <w:rsid w:val="00F7533C"/>
    <w:rsid w:val="00F76A3A"/>
    <w:rsid w:val="00F77147"/>
    <w:rsid w:val="00F77583"/>
    <w:rsid w:val="00F856EC"/>
    <w:rsid w:val="00F90D5A"/>
    <w:rsid w:val="00F9158B"/>
    <w:rsid w:val="00F927E7"/>
    <w:rsid w:val="00F939D7"/>
    <w:rsid w:val="00F9403C"/>
    <w:rsid w:val="00F94D5E"/>
    <w:rsid w:val="00F95E97"/>
    <w:rsid w:val="00F96D6F"/>
    <w:rsid w:val="00FA0046"/>
    <w:rsid w:val="00FA233D"/>
    <w:rsid w:val="00FA2CAD"/>
    <w:rsid w:val="00FA328B"/>
    <w:rsid w:val="00FA42B3"/>
    <w:rsid w:val="00FA5327"/>
    <w:rsid w:val="00FA618A"/>
    <w:rsid w:val="00FA6601"/>
    <w:rsid w:val="00FB0831"/>
    <w:rsid w:val="00FB33FA"/>
    <w:rsid w:val="00FB3E3E"/>
    <w:rsid w:val="00FB5B18"/>
    <w:rsid w:val="00FB721A"/>
    <w:rsid w:val="00FC0F09"/>
    <w:rsid w:val="00FC1D17"/>
    <w:rsid w:val="00FC4AEA"/>
    <w:rsid w:val="00FC6944"/>
    <w:rsid w:val="00FC6B74"/>
    <w:rsid w:val="00FC7315"/>
    <w:rsid w:val="00FC7A71"/>
    <w:rsid w:val="00FD1395"/>
    <w:rsid w:val="00FD1DEE"/>
    <w:rsid w:val="00FD3D8A"/>
    <w:rsid w:val="00FE05BD"/>
    <w:rsid w:val="00FE3334"/>
    <w:rsid w:val="00FE43DF"/>
    <w:rsid w:val="00FE6675"/>
    <w:rsid w:val="00FF0BF4"/>
    <w:rsid w:val="00FF1F4D"/>
    <w:rsid w:val="00FF229E"/>
    <w:rsid w:val="00FF2748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48DA"/>
    <w:rPr>
      <w:lang w:val="es-ES_tradnl" w:eastAsia="es-ES"/>
    </w:rPr>
  </w:style>
  <w:style w:type="paragraph" w:styleId="Ttulo1">
    <w:name w:val="heading 1"/>
    <w:basedOn w:val="Normal"/>
    <w:next w:val="Normal"/>
    <w:qFormat/>
    <w:rsid w:val="004E351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Normal"/>
    <w:link w:val="Ttulo2Car"/>
    <w:qFormat/>
    <w:rsid w:val="00CA53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qFormat/>
    <w:rsid w:val="008954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"/>
    </w:rPr>
  </w:style>
  <w:style w:type="paragraph" w:styleId="Ttulo4">
    <w:name w:val="heading 4"/>
    <w:basedOn w:val="Normal"/>
    <w:next w:val="Normal"/>
    <w:qFormat/>
    <w:rsid w:val="00CA536D"/>
    <w:pPr>
      <w:keepNext/>
      <w:shd w:val="clear" w:color="auto" w:fill="FFFFFF"/>
      <w:spacing w:before="234"/>
      <w:ind w:left="54"/>
      <w:jc w:val="both"/>
      <w:outlineLvl w:val="3"/>
    </w:pPr>
    <w:rPr>
      <w:rFonts w:ascii="Arial" w:hAnsi="Arial" w:cs="Arial"/>
      <w:b/>
      <w:bCs/>
      <w:color w:val="000000"/>
      <w:spacing w:val="-2"/>
      <w:szCs w:val="22"/>
    </w:rPr>
  </w:style>
  <w:style w:type="paragraph" w:styleId="Ttulo5">
    <w:name w:val="heading 5"/>
    <w:basedOn w:val="Normal"/>
    <w:next w:val="Normal"/>
    <w:qFormat/>
    <w:rsid w:val="004E351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A536D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A536D"/>
    <w:pPr>
      <w:keepNext/>
      <w:spacing w:before="234" w:line="240" w:lineRule="exact"/>
      <w:ind w:right="138"/>
      <w:jc w:val="center"/>
      <w:outlineLvl w:val="6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qFormat/>
    <w:rsid w:val="00CA536D"/>
    <w:pPr>
      <w:keepNext/>
      <w:spacing w:before="234" w:line="240" w:lineRule="exact"/>
      <w:ind w:right="138"/>
      <w:jc w:val="both"/>
      <w:outlineLvl w:val="7"/>
    </w:pPr>
    <w:rPr>
      <w:rFonts w:ascii="Arial" w:hAnsi="Arial" w:cs="Arial"/>
      <w:b/>
      <w:bCs/>
    </w:rPr>
  </w:style>
  <w:style w:type="paragraph" w:styleId="Ttulo9">
    <w:name w:val="heading 9"/>
    <w:basedOn w:val="Normal"/>
    <w:next w:val="Normal"/>
    <w:qFormat/>
    <w:rsid w:val="00CA536D"/>
    <w:pPr>
      <w:keepNext/>
      <w:outlineLvl w:val="8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CA536D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Ttulo3Car">
    <w:name w:val="Título 3 Car"/>
    <w:link w:val="Ttulo3"/>
    <w:rsid w:val="00CA536D"/>
    <w:rPr>
      <w:rFonts w:ascii="Arial" w:hAnsi="Arial" w:cs="Arial"/>
      <w:b/>
      <w:bCs/>
      <w:sz w:val="26"/>
      <w:szCs w:val="26"/>
      <w:lang w:val="es-ES" w:eastAsia="es-ES" w:bidi="ar-SA"/>
    </w:rPr>
  </w:style>
  <w:style w:type="paragraph" w:styleId="NormalWeb">
    <w:name w:val="Normal (Web)"/>
    <w:basedOn w:val="Normal"/>
    <w:rsid w:val="00203A9A"/>
    <w:pPr>
      <w:spacing w:before="100" w:beforeAutospacing="1" w:after="100" w:afterAutospacing="1"/>
    </w:pPr>
  </w:style>
  <w:style w:type="character" w:styleId="Textoennegrita">
    <w:name w:val="Strong"/>
    <w:qFormat/>
    <w:rsid w:val="00203A9A"/>
    <w:rPr>
      <w:b/>
      <w:bCs/>
    </w:rPr>
  </w:style>
  <w:style w:type="paragraph" w:styleId="Encabezado">
    <w:name w:val="header"/>
    <w:basedOn w:val="Normal"/>
    <w:rsid w:val="004E351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E3517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4E3517"/>
    <w:pPr>
      <w:jc w:val="center"/>
    </w:pPr>
    <w:rPr>
      <w:rFonts w:ascii="Helvetica" w:hAnsi="Helvetica"/>
      <w:b/>
      <w:bCs/>
      <w:u w:val="single"/>
      <w:lang w:val="es-CO" w:eastAsia="en-US"/>
    </w:rPr>
  </w:style>
  <w:style w:type="paragraph" w:styleId="Sangradetextonormal">
    <w:name w:val="Body Text Indent"/>
    <w:basedOn w:val="Normal"/>
    <w:semiHidden/>
    <w:rsid w:val="004E3517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Arial" w:hAnsi="Arial"/>
      <w:noProof/>
    </w:rPr>
  </w:style>
  <w:style w:type="character" w:styleId="Nmerodepgina">
    <w:name w:val="page number"/>
    <w:basedOn w:val="Fuentedeprrafopredeter"/>
    <w:rsid w:val="000713BD"/>
  </w:style>
  <w:style w:type="paragraph" w:styleId="Textoindependiente">
    <w:name w:val="Body Text"/>
    <w:basedOn w:val="Normal"/>
    <w:rsid w:val="00CA536D"/>
    <w:pPr>
      <w:spacing w:after="120"/>
    </w:pPr>
  </w:style>
  <w:style w:type="paragraph" w:styleId="Sangra2detindependiente">
    <w:name w:val="Body Text Indent 2"/>
    <w:basedOn w:val="Normal"/>
    <w:rsid w:val="00CA536D"/>
    <w:pPr>
      <w:ind w:left="360"/>
      <w:jc w:val="both"/>
    </w:pPr>
    <w:rPr>
      <w:rFonts w:ascii="Arial" w:hAnsi="Arial" w:cs="Arial"/>
      <w:b/>
      <w:bCs/>
    </w:rPr>
  </w:style>
  <w:style w:type="paragraph" w:styleId="Textoindependiente2">
    <w:name w:val="Body Text 2"/>
    <w:basedOn w:val="Normal"/>
    <w:rsid w:val="00CA536D"/>
    <w:pPr>
      <w:jc w:val="both"/>
    </w:pPr>
    <w:rPr>
      <w:rFonts w:ascii="Arial" w:hAnsi="Arial" w:cs="Arial"/>
      <w:b/>
      <w:bCs/>
    </w:rPr>
  </w:style>
  <w:style w:type="paragraph" w:styleId="Sangra3detindependiente">
    <w:name w:val="Body Text Indent 3"/>
    <w:basedOn w:val="Normal"/>
    <w:rsid w:val="00CA536D"/>
    <w:pPr>
      <w:shd w:val="clear" w:color="auto" w:fill="FFFFFF"/>
      <w:spacing w:before="234"/>
      <w:ind w:left="684"/>
      <w:jc w:val="center"/>
    </w:pPr>
    <w:rPr>
      <w:rFonts w:ascii="Arial" w:hAnsi="Arial" w:cs="Arial"/>
      <w:b/>
      <w:bCs/>
      <w:color w:val="000000"/>
      <w:szCs w:val="22"/>
    </w:rPr>
  </w:style>
  <w:style w:type="paragraph" w:styleId="Textoindependiente3">
    <w:name w:val="Body Text 3"/>
    <w:basedOn w:val="Normal"/>
    <w:rsid w:val="00CA536D"/>
    <w:pPr>
      <w:shd w:val="clear" w:color="auto" w:fill="FFFFFF"/>
      <w:tabs>
        <w:tab w:val="left" w:pos="8820"/>
      </w:tabs>
      <w:spacing w:before="216" w:after="96" w:line="222" w:lineRule="exact"/>
      <w:ind w:right="78"/>
    </w:pPr>
  </w:style>
  <w:style w:type="paragraph" w:styleId="Textodebloque">
    <w:name w:val="Block Text"/>
    <w:basedOn w:val="Normal"/>
    <w:rsid w:val="00CA536D"/>
    <w:pPr>
      <w:shd w:val="clear" w:color="auto" w:fill="FFFFFF"/>
      <w:tabs>
        <w:tab w:val="left" w:leader="hyphen" w:pos="2022"/>
        <w:tab w:val="left" w:leader="hyphen" w:pos="5520"/>
      </w:tabs>
      <w:spacing w:line="222" w:lineRule="exact"/>
      <w:ind w:left="12" w:right="438"/>
      <w:jc w:val="both"/>
    </w:pPr>
    <w:rPr>
      <w:rFonts w:ascii="Arial" w:hAnsi="Arial" w:cs="Arial"/>
      <w:color w:val="000000"/>
    </w:rPr>
  </w:style>
  <w:style w:type="paragraph" w:customStyle="1" w:styleId="xl24">
    <w:name w:val="xl24"/>
    <w:basedOn w:val="Normal"/>
    <w:rsid w:val="00CA536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5">
    <w:name w:val="xl25"/>
    <w:basedOn w:val="Normal"/>
    <w:rsid w:val="00CA536D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7">
    <w:name w:val="xl27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rsid w:val="00CA536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9">
    <w:name w:val="xl29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0">
    <w:name w:val="xl30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1">
    <w:name w:val="xl31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2">
    <w:name w:val="xl32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CA536D"/>
    <w:pPr>
      <w:pBdr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8">
    <w:name w:val="xl38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0">
    <w:name w:val="xl40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1">
    <w:name w:val="xl41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2">
    <w:name w:val="xl42"/>
    <w:basedOn w:val="Normal"/>
    <w:rsid w:val="00CA536D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3">
    <w:name w:val="xl43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4">
    <w:name w:val="xl44"/>
    <w:basedOn w:val="Normal"/>
    <w:rsid w:val="00CA536D"/>
    <w:pPr>
      <w:pBdr>
        <w:bottom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5">
    <w:name w:val="xl45"/>
    <w:basedOn w:val="Normal"/>
    <w:rsid w:val="00CA536D"/>
    <w:pPr>
      <w:pBdr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6">
    <w:name w:val="xl46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47">
    <w:name w:val="xl47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48">
    <w:name w:val="xl48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9">
    <w:name w:val="xl49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0">
    <w:name w:val="xl50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Normal"/>
    <w:rsid w:val="00CA536D"/>
    <w:pP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52">
    <w:name w:val="xl52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3">
    <w:name w:val="xl53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54">
    <w:name w:val="xl54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5">
    <w:name w:val="xl55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6">
    <w:name w:val="xl56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7">
    <w:name w:val="xl57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8">
    <w:name w:val="xl58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9">
    <w:name w:val="xl59"/>
    <w:basedOn w:val="Normal"/>
    <w:rsid w:val="00CA536D"/>
    <w:pPr>
      <w:pBdr>
        <w:bottom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0">
    <w:name w:val="xl60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1">
    <w:name w:val="xl61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2">
    <w:name w:val="xl62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3">
    <w:name w:val="xl63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5">
    <w:name w:val="xl65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6">
    <w:name w:val="xl66"/>
    <w:basedOn w:val="Normal"/>
    <w:rsid w:val="00CA536D"/>
    <w:pPr>
      <w:pBdr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7">
    <w:name w:val="xl67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8">
    <w:name w:val="xl68"/>
    <w:basedOn w:val="Normal"/>
    <w:rsid w:val="00CA536D"/>
    <w:pPr>
      <w:pBdr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9">
    <w:name w:val="xl69"/>
    <w:basedOn w:val="Normal"/>
    <w:rsid w:val="00CA536D"/>
    <w:pPr>
      <w:pBdr>
        <w:left w:val="double" w:sz="6" w:space="0" w:color="auto"/>
        <w:bottom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0">
    <w:name w:val="xl70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1">
    <w:name w:val="xl71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2">
    <w:name w:val="xl72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3">
    <w:name w:val="xl73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4">
    <w:name w:val="xl74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5">
    <w:name w:val="xl75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6">
    <w:name w:val="xl76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7">
    <w:name w:val="xl77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8">
    <w:name w:val="xl78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9">
    <w:name w:val="xl79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0">
    <w:name w:val="xl80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81">
    <w:name w:val="xl81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82">
    <w:name w:val="xl82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83">
    <w:name w:val="xl83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4">
    <w:name w:val="xl84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5">
    <w:name w:val="xl85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86">
    <w:name w:val="xl86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87">
    <w:name w:val="xl87"/>
    <w:basedOn w:val="Normal"/>
    <w:rsid w:val="00CA536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88">
    <w:name w:val="xl88"/>
    <w:basedOn w:val="Normal"/>
    <w:rsid w:val="00CA536D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89">
    <w:name w:val="xl89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0">
    <w:name w:val="xl90"/>
    <w:basedOn w:val="Normal"/>
    <w:rsid w:val="00CA53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1">
    <w:name w:val="xl91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2">
    <w:name w:val="xl92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93">
    <w:name w:val="xl93"/>
    <w:basedOn w:val="Normal"/>
    <w:rsid w:val="00CA536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4">
    <w:name w:val="xl94"/>
    <w:basedOn w:val="Normal"/>
    <w:rsid w:val="00CA536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5">
    <w:name w:val="xl95"/>
    <w:basedOn w:val="Normal"/>
    <w:rsid w:val="00CA536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6">
    <w:name w:val="xl96"/>
    <w:basedOn w:val="Normal"/>
    <w:rsid w:val="00CA536D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7">
    <w:name w:val="xl97"/>
    <w:basedOn w:val="Normal"/>
    <w:rsid w:val="00CA536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8">
    <w:name w:val="xl98"/>
    <w:basedOn w:val="Normal"/>
    <w:rsid w:val="00CA536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9">
    <w:name w:val="xl99"/>
    <w:basedOn w:val="Normal"/>
    <w:rsid w:val="00CA536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0">
    <w:name w:val="xl100"/>
    <w:basedOn w:val="Normal"/>
    <w:rsid w:val="00CA536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1">
    <w:name w:val="xl101"/>
    <w:basedOn w:val="Normal"/>
    <w:rsid w:val="00CA536D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2">
    <w:name w:val="xl102"/>
    <w:basedOn w:val="Normal"/>
    <w:rsid w:val="00CA536D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3">
    <w:name w:val="xl103"/>
    <w:basedOn w:val="Normal"/>
    <w:rsid w:val="00CA536D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4">
    <w:name w:val="xl104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5">
    <w:name w:val="xl105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6">
    <w:name w:val="xl106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7">
    <w:name w:val="xl107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8">
    <w:name w:val="xl108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109">
    <w:name w:val="xl109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10">
    <w:name w:val="xl110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11">
    <w:name w:val="xl111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2">
    <w:name w:val="xl112"/>
    <w:basedOn w:val="Normal"/>
    <w:rsid w:val="00CA53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13">
    <w:name w:val="xl113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14">
    <w:name w:val="xl114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5">
    <w:name w:val="xl115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  <w:sz w:val="28"/>
      <w:szCs w:val="28"/>
    </w:rPr>
  </w:style>
  <w:style w:type="paragraph" w:customStyle="1" w:styleId="xl116">
    <w:name w:val="xl116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7">
    <w:name w:val="xl117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8">
    <w:name w:val="xl118"/>
    <w:basedOn w:val="Normal"/>
    <w:rsid w:val="00CA536D"/>
    <w:pP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xl119">
    <w:name w:val="xl119"/>
    <w:basedOn w:val="Normal"/>
    <w:rsid w:val="00CA536D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xl120">
    <w:name w:val="xl120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1">
    <w:name w:val="xl121"/>
    <w:basedOn w:val="Normal"/>
    <w:rsid w:val="00CA536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2">
    <w:name w:val="xl122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23">
    <w:name w:val="xl123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124">
    <w:name w:val="xl124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5">
    <w:name w:val="xl125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6">
    <w:name w:val="xl126"/>
    <w:basedOn w:val="Normal"/>
    <w:rsid w:val="00CA536D"/>
    <w:pPr>
      <w:pBdr>
        <w:top w:val="double" w:sz="6" w:space="0" w:color="auto"/>
        <w:lef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27">
    <w:name w:val="xl127"/>
    <w:basedOn w:val="Normal"/>
    <w:rsid w:val="00CA536D"/>
    <w:pPr>
      <w:pBdr>
        <w:top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28">
    <w:name w:val="xl128"/>
    <w:basedOn w:val="Normal"/>
    <w:rsid w:val="00CA536D"/>
    <w:pPr>
      <w:pBdr>
        <w:top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29">
    <w:name w:val="xl129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30">
    <w:name w:val="xl130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31">
    <w:name w:val="xl131"/>
    <w:basedOn w:val="Normal"/>
    <w:rsid w:val="00CA536D"/>
    <w:pP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132">
    <w:name w:val="xl132"/>
    <w:basedOn w:val="Normal"/>
    <w:rsid w:val="00CA536D"/>
    <w:pP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133">
    <w:name w:val="xl133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134">
    <w:name w:val="xl134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969696"/>
    </w:rPr>
  </w:style>
  <w:style w:type="paragraph" w:customStyle="1" w:styleId="xl135">
    <w:name w:val="xl135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969696"/>
    </w:rPr>
  </w:style>
  <w:style w:type="paragraph" w:customStyle="1" w:styleId="xl136">
    <w:name w:val="xl136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37">
    <w:name w:val="xl137"/>
    <w:basedOn w:val="Normal"/>
    <w:rsid w:val="00CA536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40"/>
      <w:szCs w:val="40"/>
    </w:rPr>
  </w:style>
  <w:style w:type="paragraph" w:customStyle="1" w:styleId="xl138">
    <w:name w:val="xl138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139">
    <w:name w:val="xl139"/>
    <w:basedOn w:val="Normal"/>
    <w:rsid w:val="00CA536D"/>
    <w:pP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40">
    <w:name w:val="xl140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41">
    <w:name w:val="xl141"/>
    <w:basedOn w:val="Normal"/>
    <w:rsid w:val="00CA536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8"/>
      <w:szCs w:val="28"/>
    </w:rPr>
  </w:style>
  <w:style w:type="paragraph" w:customStyle="1" w:styleId="xl142">
    <w:name w:val="xl142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8"/>
      <w:szCs w:val="28"/>
    </w:rPr>
  </w:style>
  <w:style w:type="paragraph" w:customStyle="1" w:styleId="xl143">
    <w:name w:val="xl143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44">
    <w:name w:val="xl144"/>
    <w:basedOn w:val="Normal"/>
    <w:rsid w:val="00CA536D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45">
    <w:name w:val="xl145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46">
    <w:name w:val="xl146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47">
    <w:name w:val="xl147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48">
    <w:name w:val="xl148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49">
    <w:name w:val="xl149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50">
    <w:name w:val="xl150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151">
    <w:name w:val="xl151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52">
    <w:name w:val="xl152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styleId="Epgrafe">
    <w:name w:val="caption"/>
    <w:basedOn w:val="Normal"/>
    <w:next w:val="Normal"/>
    <w:qFormat/>
    <w:rsid w:val="00CA536D"/>
    <w:pPr>
      <w:shd w:val="clear" w:color="auto" w:fill="FFFFFF"/>
      <w:spacing w:before="78"/>
      <w:ind w:left="18"/>
    </w:pPr>
    <w:rPr>
      <w:rFonts w:ascii="Arial" w:hAnsi="Arial" w:cs="Arial"/>
      <w:b/>
      <w:bCs/>
      <w:color w:val="000000"/>
      <w:spacing w:val="-8"/>
      <w:u w:val="single"/>
    </w:rPr>
  </w:style>
  <w:style w:type="paragraph" w:customStyle="1" w:styleId="font5">
    <w:name w:val="font5"/>
    <w:basedOn w:val="Normal"/>
    <w:rsid w:val="00CA536D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font7">
    <w:name w:val="font7"/>
    <w:basedOn w:val="Normal"/>
    <w:rsid w:val="00CA536D"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styleId="Listaconvietas">
    <w:name w:val="List Bullet"/>
    <w:basedOn w:val="Normal"/>
    <w:autoRedefine/>
    <w:rsid w:val="00CA536D"/>
    <w:pPr>
      <w:ind w:left="720" w:right="-1139" w:hanging="360"/>
      <w:jc w:val="both"/>
    </w:pPr>
    <w:rPr>
      <w:rFonts w:ascii="Arial" w:hAnsi="Arial" w:cs="Arial"/>
      <w:sz w:val="22"/>
    </w:rPr>
  </w:style>
  <w:style w:type="paragraph" w:styleId="Textonotapie">
    <w:name w:val="footnote text"/>
    <w:basedOn w:val="Normal"/>
    <w:link w:val="TextonotapieCar"/>
    <w:semiHidden/>
    <w:rsid w:val="00CA536D"/>
    <w:rPr>
      <w:lang w:val="es-ES"/>
    </w:rPr>
  </w:style>
  <w:style w:type="paragraph" w:customStyle="1" w:styleId="font6">
    <w:name w:val="font6"/>
    <w:basedOn w:val="Normal"/>
    <w:rsid w:val="00CA536D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character" w:styleId="Hipervnculo">
    <w:name w:val="Hyperlink"/>
    <w:rsid w:val="00CA536D"/>
    <w:rPr>
      <w:color w:val="0000FF"/>
      <w:u w:val="single"/>
    </w:rPr>
  </w:style>
  <w:style w:type="paragraph" w:customStyle="1" w:styleId="Titulo1">
    <w:name w:val="Titulo1"/>
    <w:basedOn w:val="Normal"/>
    <w:rsid w:val="00CA536D"/>
    <w:pPr>
      <w:tabs>
        <w:tab w:val="left" w:pos="709"/>
        <w:tab w:val="center" w:pos="4680"/>
      </w:tabs>
      <w:ind w:left="567" w:right="334" w:hanging="567"/>
      <w:jc w:val="both"/>
    </w:pPr>
    <w:rPr>
      <w:rFonts w:ascii="Arial" w:hAnsi="Arial"/>
      <w:b/>
    </w:rPr>
  </w:style>
  <w:style w:type="paragraph" w:styleId="Lista">
    <w:name w:val="List"/>
    <w:basedOn w:val="Normal"/>
    <w:rsid w:val="00CA536D"/>
    <w:pPr>
      <w:tabs>
        <w:tab w:val="left" w:pos="709"/>
      </w:tabs>
      <w:ind w:left="283" w:right="334" w:hanging="283"/>
      <w:jc w:val="both"/>
    </w:pPr>
    <w:rPr>
      <w:rFonts w:ascii="Arial" w:hAnsi="Arial"/>
    </w:rPr>
  </w:style>
  <w:style w:type="paragraph" w:styleId="Lista2">
    <w:name w:val="List 2"/>
    <w:basedOn w:val="Normal"/>
    <w:rsid w:val="00CA536D"/>
    <w:pPr>
      <w:tabs>
        <w:tab w:val="left" w:pos="709"/>
      </w:tabs>
      <w:ind w:left="566" w:right="334" w:hanging="283"/>
      <w:jc w:val="both"/>
    </w:pPr>
    <w:rPr>
      <w:rFonts w:ascii="Arial" w:hAnsi="Arial"/>
    </w:rPr>
  </w:style>
  <w:style w:type="paragraph" w:styleId="Listaconvietas3">
    <w:name w:val="List Bullet 3"/>
    <w:basedOn w:val="Normal"/>
    <w:autoRedefine/>
    <w:rsid w:val="00CA536D"/>
    <w:pPr>
      <w:ind w:left="731" w:right="-136"/>
      <w:jc w:val="both"/>
    </w:pPr>
    <w:rPr>
      <w:rFonts w:ascii="Arial" w:hAnsi="Arial" w:cs="Arial"/>
      <w:bCs/>
      <w:sz w:val="22"/>
    </w:rPr>
  </w:style>
  <w:style w:type="paragraph" w:styleId="Continuarlista">
    <w:name w:val="List Continue"/>
    <w:basedOn w:val="Normal"/>
    <w:rsid w:val="00CA536D"/>
    <w:pPr>
      <w:tabs>
        <w:tab w:val="left" w:pos="709"/>
      </w:tabs>
      <w:spacing w:after="120"/>
      <w:ind w:left="283" w:right="334"/>
      <w:jc w:val="both"/>
    </w:pPr>
    <w:rPr>
      <w:rFonts w:ascii="Arial" w:hAnsi="Arial"/>
    </w:rPr>
  </w:style>
  <w:style w:type="paragraph" w:styleId="Listaconvietas2">
    <w:name w:val="List Bullet 2"/>
    <w:basedOn w:val="Normal"/>
    <w:autoRedefine/>
    <w:rsid w:val="00CA536D"/>
    <w:pPr>
      <w:tabs>
        <w:tab w:val="left" w:pos="709"/>
      </w:tabs>
      <w:ind w:left="566" w:right="334" w:hanging="283"/>
      <w:jc w:val="both"/>
    </w:pPr>
    <w:rPr>
      <w:rFonts w:ascii="Arial" w:hAnsi="Arial"/>
    </w:rPr>
  </w:style>
  <w:style w:type="paragraph" w:customStyle="1" w:styleId="Textoindependiente21">
    <w:name w:val="Texto independiente 21"/>
    <w:basedOn w:val="Normal"/>
    <w:rsid w:val="00CA536D"/>
    <w:pPr>
      <w:tabs>
        <w:tab w:val="left" w:pos="-720"/>
        <w:tab w:val="left" w:pos="0"/>
      </w:tabs>
      <w:jc w:val="both"/>
    </w:pPr>
    <w:rPr>
      <w:rFonts w:ascii="Century Gothic" w:hAnsi="Century Gothic"/>
      <w:u w:val="single"/>
    </w:rPr>
  </w:style>
  <w:style w:type="character" w:styleId="Hipervnculovisitado">
    <w:name w:val="FollowedHyperlink"/>
    <w:rsid w:val="00CA536D"/>
    <w:rPr>
      <w:color w:val="800080"/>
      <w:u w:val="single"/>
    </w:rPr>
  </w:style>
  <w:style w:type="paragraph" w:customStyle="1" w:styleId="Ttulodecubierta">
    <w:name w:val="Título de cubierta"/>
    <w:basedOn w:val="Normal"/>
    <w:next w:val="Normal"/>
    <w:rsid w:val="00CA536D"/>
    <w:pPr>
      <w:keepNext/>
      <w:keepLines/>
      <w:spacing w:after="240" w:line="720" w:lineRule="atLeast"/>
      <w:jc w:val="center"/>
    </w:pPr>
    <w:rPr>
      <w:rFonts w:ascii="Garamond" w:hAnsi="Garamond"/>
      <w:caps/>
      <w:spacing w:val="65"/>
      <w:kern w:val="20"/>
      <w:sz w:val="64"/>
    </w:rPr>
  </w:style>
  <w:style w:type="paragraph" w:customStyle="1" w:styleId="xl22">
    <w:name w:val="xl22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3">
    <w:name w:val="xl23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53">
    <w:name w:val="xl153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styleId="Encabezadodemensaje">
    <w:name w:val="Message Header"/>
    <w:basedOn w:val="Normal"/>
    <w:rsid w:val="00CA53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Default">
    <w:name w:val="Default"/>
    <w:rsid w:val="00CA536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RUGNORMAL">
    <w:name w:val="RUG NORMAL"/>
    <w:basedOn w:val="Default"/>
    <w:next w:val="Default"/>
    <w:rsid w:val="00CA536D"/>
    <w:rPr>
      <w:rFonts w:cs="Times New Roman"/>
      <w:color w:val="auto"/>
    </w:rPr>
  </w:style>
  <w:style w:type="paragraph" w:customStyle="1" w:styleId="RUGVIETAS">
    <w:name w:val="RUG VIÑETAS"/>
    <w:basedOn w:val="Default"/>
    <w:next w:val="Default"/>
    <w:rsid w:val="00CA536D"/>
    <w:rPr>
      <w:rFonts w:cs="Times New Roman"/>
      <w:color w:val="auto"/>
    </w:rPr>
  </w:style>
  <w:style w:type="paragraph" w:customStyle="1" w:styleId="p1">
    <w:name w:val="p1"/>
    <w:basedOn w:val="Normal"/>
    <w:rsid w:val="00CA536D"/>
    <w:pPr>
      <w:widowControl w:val="0"/>
      <w:tabs>
        <w:tab w:val="left" w:pos="266"/>
      </w:tabs>
      <w:autoSpaceDE w:val="0"/>
      <w:autoSpaceDN w:val="0"/>
      <w:adjustRightInd w:val="0"/>
      <w:spacing w:line="240" w:lineRule="atLeast"/>
      <w:ind w:left="658"/>
      <w:jc w:val="both"/>
    </w:pPr>
    <w:rPr>
      <w:lang w:val="en-US"/>
    </w:rPr>
  </w:style>
  <w:style w:type="paragraph" w:styleId="TDC1">
    <w:name w:val="toc 1"/>
    <w:basedOn w:val="Normal"/>
    <w:next w:val="Normal"/>
    <w:autoRedefine/>
    <w:semiHidden/>
    <w:rsid w:val="00CA536D"/>
    <w:pPr>
      <w:spacing w:before="360"/>
    </w:pPr>
    <w:rPr>
      <w:rFonts w:ascii="Arial" w:hAnsi="Arial" w:cs="Arial"/>
      <w:b/>
      <w:bCs/>
      <w:caps/>
    </w:rPr>
  </w:style>
  <w:style w:type="paragraph" w:styleId="TDC2">
    <w:name w:val="toc 2"/>
    <w:basedOn w:val="Normal"/>
    <w:next w:val="Normal"/>
    <w:autoRedefine/>
    <w:semiHidden/>
    <w:rsid w:val="00CA536D"/>
    <w:pPr>
      <w:tabs>
        <w:tab w:val="left" w:pos="720"/>
        <w:tab w:val="right" w:pos="9962"/>
      </w:tabs>
      <w:spacing w:before="240"/>
      <w:jc w:val="both"/>
    </w:pPr>
    <w:rPr>
      <w:b/>
      <w:bCs/>
    </w:rPr>
  </w:style>
  <w:style w:type="paragraph" w:styleId="TDC3">
    <w:name w:val="toc 3"/>
    <w:basedOn w:val="Normal"/>
    <w:next w:val="Normal"/>
    <w:autoRedefine/>
    <w:semiHidden/>
    <w:rsid w:val="00CA536D"/>
    <w:pPr>
      <w:ind w:left="240"/>
    </w:pPr>
  </w:style>
  <w:style w:type="paragraph" w:styleId="TDC4">
    <w:name w:val="toc 4"/>
    <w:basedOn w:val="Normal"/>
    <w:next w:val="Normal"/>
    <w:autoRedefine/>
    <w:semiHidden/>
    <w:rsid w:val="00CA536D"/>
    <w:pPr>
      <w:ind w:left="480"/>
    </w:pPr>
  </w:style>
  <w:style w:type="paragraph" w:styleId="TDC5">
    <w:name w:val="toc 5"/>
    <w:basedOn w:val="Normal"/>
    <w:next w:val="Normal"/>
    <w:autoRedefine/>
    <w:semiHidden/>
    <w:rsid w:val="00CA536D"/>
    <w:pPr>
      <w:ind w:left="720"/>
    </w:pPr>
  </w:style>
  <w:style w:type="paragraph" w:styleId="TDC6">
    <w:name w:val="toc 6"/>
    <w:basedOn w:val="Normal"/>
    <w:next w:val="Normal"/>
    <w:autoRedefine/>
    <w:semiHidden/>
    <w:rsid w:val="00CA536D"/>
    <w:pPr>
      <w:ind w:left="960"/>
    </w:pPr>
  </w:style>
  <w:style w:type="paragraph" w:styleId="TDC7">
    <w:name w:val="toc 7"/>
    <w:basedOn w:val="Normal"/>
    <w:next w:val="Normal"/>
    <w:autoRedefine/>
    <w:semiHidden/>
    <w:rsid w:val="00CA536D"/>
    <w:pPr>
      <w:ind w:left="1200"/>
    </w:pPr>
  </w:style>
  <w:style w:type="paragraph" w:styleId="TDC8">
    <w:name w:val="toc 8"/>
    <w:basedOn w:val="Normal"/>
    <w:next w:val="Normal"/>
    <w:autoRedefine/>
    <w:semiHidden/>
    <w:rsid w:val="00CA536D"/>
    <w:pPr>
      <w:ind w:left="1440"/>
    </w:pPr>
  </w:style>
  <w:style w:type="paragraph" w:styleId="TDC9">
    <w:name w:val="toc 9"/>
    <w:basedOn w:val="Normal"/>
    <w:next w:val="Normal"/>
    <w:autoRedefine/>
    <w:semiHidden/>
    <w:rsid w:val="00CA536D"/>
    <w:pPr>
      <w:ind w:left="1680"/>
    </w:pPr>
  </w:style>
  <w:style w:type="paragraph" w:styleId="Prrafodelista">
    <w:name w:val="List Paragraph"/>
    <w:basedOn w:val="Normal"/>
    <w:qFormat/>
    <w:rsid w:val="00CA536D"/>
    <w:pPr>
      <w:ind w:left="708"/>
    </w:pPr>
  </w:style>
  <w:style w:type="paragraph" w:styleId="Mapadeldocumento">
    <w:name w:val="Document Map"/>
    <w:basedOn w:val="Normal"/>
    <w:semiHidden/>
    <w:rsid w:val="00CA536D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CA536D"/>
    <w:rPr>
      <w:rFonts w:ascii="Tahoma" w:hAnsi="Tahoma" w:cs="Tahoma"/>
      <w:sz w:val="16"/>
      <w:szCs w:val="16"/>
    </w:rPr>
  </w:style>
  <w:style w:type="character" w:styleId="Refdenotaalpie">
    <w:name w:val="footnote reference"/>
    <w:semiHidden/>
    <w:rsid w:val="00C17C00"/>
    <w:rPr>
      <w:vertAlign w:val="superscript"/>
    </w:rPr>
  </w:style>
  <w:style w:type="table" w:styleId="Tablaconcuadrcula">
    <w:name w:val="Table Grid"/>
    <w:basedOn w:val="Tablanormal"/>
    <w:rsid w:val="00C17C00"/>
    <w:rPr>
      <w:rFonts w:ascii="CG Times" w:hAnsi="CG 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rsid w:val="00C17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Arial">
    <w:name w:val="Normal + Arial"/>
    <w:aliases w:val="11 pt"/>
    <w:basedOn w:val="Normal"/>
    <w:rsid w:val="00C17C00"/>
    <w:pPr>
      <w:numPr>
        <w:numId w:val="2"/>
      </w:numPr>
      <w:tabs>
        <w:tab w:val="clear" w:pos="720"/>
        <w:tab w:val="num" w:pos="284"/>
      </w:tabs>
      <w:suppressAutoHyphens/>
      <w:ind w:left="284" w:right="74" w:hanging="284"/>
      <w:jc w:val="both"/>
    </w:pPr>
    <w:rPr>
      <w:rFonts w:ascii="Arial" w:hAnsi="Arial" w:cs="Arial"/>
      <w:sz w:val="22"/>
      <w:szCs w:val="22"/>
    </w:rPr>
  </w:style>
  <w:style w:type="character" w:customStyle="1" w:styleId="TextonotapieCar">
    <w:name w:val="Texto nota pie Car"/>
    <w:link w:val="Textonotapie"/>
    <w:semiHidden/>
    <w:rsid w:val="008C6020"/>
    <w:rPr>
      <w:lang w:val="es-ES" w:eastAsia="es-ES" w:bidi="ar-SA"/>
    </w:rPr>
  </w:style>
  <w:style w:type="paragraph" w:customStyle="1" w:styleId="c5">
    <w:name w:val="c5"/>
    <w:basedOn w:val="Normal"/>
    <w:rsid w:val="00EC1AC2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  <w:szCs w:val="24"/>
      <w:lang w:val="en-US"/>
    </w:rPr>
  </w:style>
  <w:style w:type="character" w:styleId="Refdecomentario">
    <w:name w:val="annotation reference"/>
    <w:basedOn w:val="Fuentedeprrafopredeter"/>
    <w:unhideWhenUsed/>
    <w:rsid w:val="005C38BA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5C38BA"/>
  </w:style>
  <w:style w:type="character" w:customStyle="1" w:styleId="TextocomentarioCar">
    <w:name w:val="Texto comentario Car"/>
    <w:basedOn w:val="Fuentedeprrafopredeter"/>
    <w:link w:val="Textocomentario"/>
    <w:rsid w:val="005C38BA"/>
    <w:rPr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5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D8D88-EF91-49C6-9C12-4A6CEFC56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SISTEMA DE ACTUALIZACIÓN</vt:lpstr>
    </vt:vector>
  </TitlesOfParts>
  <Company>Microsoft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ACTUALIZACIÓN</dc:title>
  <dc:creator>jrestrepo</dc:creator>
  <cp:lastModifiedBy>ldanderino</cp:lastModifiedBy>
  <cp:revision>2</cp:revision>
  <cp:lastPrinted>2013-11-21T18:48:00Z</cp:lastPrinted>
  <dcterms:created xsi:type="dcterms:W3CDTF">2013-11-21T21:23:00Z</dcterms:created>
  <dcterms:modified xsi:type="dcterms:W3CDTF">2013-11-21T21:23:00Z</dcterms:modified>
</cp:coreProperties>
</file>